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5972" w:rsidRPr="004D4C0E" w:rsidRDefault="00BA5972" w:rsidP="00E17776">
      <w:pPr>
        <w:spacing w:after="0" w:line="240" w:lineRule="auto"/>
        <w:ind w:firstLine="567"/>
        <w:jc w:val="both"/>
        <w:rPr>
          <w:rFonts w:ascii="Times New Roman" w:eastAsia="Times New Roman" w:hAnsi="Times New Roman" w:cs="Times New Roman"/>
          <w:b/>
          <w:bCs/>
          <w:sz w:val="28"/>
          <w:szCs w:val="28"/>
        </w:rPr>
      </w:pPr>
    </w:p>
    <w:p w:rsidR="00F24F56" w:rsidRPr="00A140F3" w:rsidRDefault="001F4954" w:rsidP="00AA645C">
      <w:pPr>
        <w:spacing w:after="0" w:line="240" w:lineRule="auto"/>
        <w:ind w:firstLine="567"/>
        <w:jc w:val="center"/>
        <w:rPr>
          <w:rFonts w:ascii="Times New Roman" w:eastAsia="Times New Roman" w:hAnsi="Times New Roman" w:cs="Times New Roman"/>
          <w:b/>
          <w:bCs/>
          <w:sz w:val="27"/>
          <w:szCs w:val="27"/>
        </w:rPr>
      </w:pPr>
      <w:r w:rsidRPr="00A140F3">
        <w:rPr>
          <w:rFonts w:ascii="Times New Roman" w:eastAsia="Times New Roman" w:hAnsi="Times New Roman" w:cs="Times New Roman"/>
          <w:b/>
          <w:bCs/>
          <w:sz w:val="27"/>
          <w:szCs w:val="27"/>
        </w:rPr>
        <w:t>Модель развития обстановки</w:t>
      </w:r>
      <w:r w:rsidR="004F3C41" w:rsidRPr="00A140F3">
        <w:rPr>
          <w:rFonts w:ascii="Times New Roman" w:eastAsia="Times New Roman" w:hAnsi="Times New Roman" w:cs="Times New Roman"/>
          <w:b/>
          <w:bCs/>
          <w:sz w:val="27"/>
          <w:szCs w:val="27"/>
        </w:rPr>
        <w:t xml:space="preserve"> на трое суток.</w:t>
      </w:r>
    </w:p>
    <w:p w:rsidR="009A1D18" w:rsidRPr="00A140F3" w:rsidRDefault="009A1D18" w:rsidP="00AA645C">
      <w:pPr>
        <w:spacing w:after="0" w:line="240" w:lineRule="auto"/>
        <w:ind w:firstLine="567"/>
        <w:jc w:val="both"/>
        <w:rPr>
          <w:rFonts w:ascii="Times New Roman" w:eastAsia="Times New Roman" w:hAnsi="Times New Roman" w:cs="Times New Roman"/>
          <w:b/>
          <w:bCs/>
          <w:sz w:val="27"/>
          <w:szCs w:val="27"/>
        </w:rPr>
      </w:pPr>
    </w:p>
    <w:p w:rsidR="00A25D52" w:rsidRPr="00892B06" w:rsidRDefault="00A25D52" w:rsidP="00AA645C">
      <w:pPr>
        <w:spacing w:after="0" w:line="240" w:lineRule="auto"/>
        <w:ind w:firstLine="567"/>
        <w:jc w:val="both"/>
        <w:rPr>
          <w:rFonts w:ascii="Times New Roman" w:eastAsia="Times New Roman" w:hAnsi="Times New Roman" w:cs="Times New Roman"/>
          <w:b/>
          <w:bCs/>
          <w:sz w:val="27"/>
          <w:szCs w:val="27"/>
        </w:rPr>
      </w:pPr>
      <w:r w:rsidRPr="00892B06">
        <w:rPr>
          <w:rFonts w:ascii="Times New Roman" w:eastAsia="Times New Roman" w:hAnsi="Times New Roman" w:cs="Times New Roman"/>
          <w:b/>
          <w:bCs/>
          <w:sz w:val="27"/>
          <w:szCs w:val="27"/>
        </w:rPr>
        <w:t>1. Прогноз на предстоящие сутки:</w:t>
      </w:r>
    </w:p>
    <w:p w:rsidR="001723A9" w:rsidRPr="001723A9" w:rsidRDefault="001723A9" w:rsidP="001723A9">
      <w:pPr>
        <w:spacing w:after="0" w:line="240" w:lineRule="auto"/>
        <w:ind w:firstLine="567"/>
        <w:jc w:val="both"/>
        <w:rPr>
          <w:rFonts w:ascii="Times New Roman" w:eastAsia="SimSun" w:hAnsi="Times New Roman" w:cs="Times New Roman"/>
          <w:b/>
          <w:bCs/>
          <w:i/>
          <w:sz w:val="27"/>
          <w:szCs w:val="27"/>
        </w:rPr>
      </w:pPr>
      <w:r w:rsidRPr="001723A9">
        <w:rPr>
          <w:rFonts w:ascii="Times New Roman" w:eastAsia="SimSun" w:hAnsi="Times New Roman" w:cs="Times New Roman"/>
          <w:b/>
          <w:bCs/>
          <w:i/>
          <w:sz w:val="27"/>
          <w:szCs w:val="27"/>
        </w:rPr>
        <w:t xml:space="preserve">Опасные явления: </w:t>
      </w:r>
    </w:p>
    <w:p w:rsidR="001723A9" w:rsidRPr="001723A9" w:rsidRDefault="001723A9" w:rsidP="001723A9">
      <w:pPr>
        <w:spacing w:after="0" w:line="240" w:lineRule="auto"/>
        <w:ind w:firstLine="567"/>
        <w:jc w:val="both"/>
        <w:rPr>
          <w:rFonts w:ascii="Times New Roman" w:eastAsia="SimSun" w:hAnsi="Times New Roman" w:cs="Times New Roman"/>
          <w:b/>
          <w:bCs/>
          <w:i/>
          <w:sz w:val="27"/>
          <w:szCs w:val="27"/>
        </w:rPr>
      </w:pPr>
      <w:r w:rsidRPr="001723A9">
        <w:rPr>
          <w:rFonts w:ascii="Times New Roman" w:eastAsia="SimSun" w:hAnsi="Times New Roman" w:cs="Times New Roman"/>
          <w:b/>
          <w:bCs/>
          <w:i/>
          <w:sz w:val="27"/>
          <w:szCs w:val="27"/>
        </w:rPr>
        <w:t xml:space="preserve">1) В период с 16 по 22 июля 2020 г. в большинстве районов Оренбургской области  сохранится </w:t>
      </w:r>
      <w:proofErr w:type="gramStart"/>
      <w:r w:rsidRPr="001723A9">
        <w:rPr>
          <w:rFonts w:ascii="Times New Roman" w:eastAsia="SimSun" w:hAnsi="Times New Roman" w:cs="Times New Roman"/>
          <w:b/>
          <w:bCs/>
          <w:i/>
          <w:sz w:val="27"/>
          <w:szCs w:val="27"/>
        </w:rPr>
        <w:t>чрезвычайная</w:t>
      </w:r>
      <w:proofErr w:type="gramEnd"/>
      <w:r w:rsidRPr="001723A9">
        <w:rPr>
          <w:rFonts w:ascii="Times New Roman" w:eastAsia="SimSun" w:hAnsi="Times New Roman" w:cs="Times New Roman"/>
          <w:b/>
          <w:bCs/>
          <w:i/>
          <w:sz w:val="27"/>
          <w:szCs w:val="27"/>
        </w:rPr>
        <w:t xml:space="preserve"> пожарная опасность-5 класс.</w:t>
      </w:r>
    </w:p>
    <w:p w:rsidR="001723A9" w:rsidRPr="001723A9" w:rsidRDefault="001723A9" w:rsidP="001723A9">
      <w:pPr>
        <w:spacing w:after="0" w:line="240" w:lineRule="auto"/>
        <w:ind w:firstLine="567"/>
        <w:jc w:val="both"/>
        <w:rPr>
          <w:rFonts w:ascii="Times New Roman" w:eastAsia="SimSun" w:hAnsi="Times New Roman" w:cs="Times New Roman"/>
          <w:b/>
          <w:bCs/>
          <w:i/>
          <w:sz w:val="27"/>
          <w:szCs w:val="27"/>
        </w:rPr>
      </w:pPr>
      <w:r w:rsidRPr="001723A9">
        <w:rPr>
          <w:rFonts w:ascii="Times New Roman" w:eastAsia="SimSun" w:hAnsi="Times New Roman" w:cs="Times New Roman"/>
          <w:b/>
          <w:bCs/>
          <w:i/>
          <w:sz w:val="27"/>
          <w:szCs w:val="27"/>
        </w:rPr>
        <w:t>2) В период с 16 по 22 июля 2020г. преимущественно в южных районах Оренбургской области сохранится аномально-жаркая погода со среднесуточными температурами выше климатической нормы на 9° и более.</w:t>
      </w:r>
    </w:p>
    <w:p w:rsidR="001723A9" w:rsidRPr="001723A9" w:rsidRDefault="001723A9" w:rsidP="001723A9">
      <w:pPr>
        <w:spacing w:after="0" w:line="240" w:lineRule="auto"/>
        <w:ind w:firstLine="567"/>
        <w:jc w:val="both"/>
        <w:rPr>
          <w:rFonts w:ascii="Times New Roman" w:eastAsia="SimSun" w:hAnsi="Times New Roman" w:cs="Times New Roman"/>
          <w:b/>
          <w:bCs/>
          <w:i/>
          <w:sz w:val="27"/>
          <w:szCs w:val="27"/>
        </w:rPr>
      </w:pPr>
      <w:r w:rsidRPr="001723A9">
        <w:rPr>
          <w:rFonts w:ascii="Times New Roman" w:eastAsia="SimSun" w:hAnsi="Times New Roman" w:cs="Times New Roman"/>
          <w:b/>
          <w:bCs/>
          <w:i/>
          <w:sz w:val="27"/>
          <w:szCs w:val="27"/>
        </w:rPr>
        <w:t>Неблагоприятные явления: Днем 22.07.2020г. местами по области ожидаются: гроза, сильный дождь, усиление ветра порывы 15-20 м/</w:t>
      </w:r>
      <w:proofErr w:type="gramStart"/>
      <w:r w:rsidRPr="001723A9">
        <w:rPr>
          <w:rFonts w:ascii="Times New Roman" w:eastAsia="SimSun" w:hAnsi="Times New Roman" w:cs="Times New Roman"/>
          <w:b/>
          <w:bCs/>
          <w:i/>
          <w:sz w:val="27"/>
          <w:szCs w:val="27"/>
        </w:rPr>
        <w:t>с</w:t>
      </w:r>
      <w:proofErr w:type="gramEnd"/>
      <w:r w:rsidRPr="001723A9">
        <w:rPr>
          <w:rFonts w:ascii="Times New Roman" w:eastAsia="SimSun" w:hAnsi="Times New Roman" w:cs="Times New Roman"/>
          <w:b/>
          <w:bCs/>
          <w:i/>
          <w:sz w:val="27"/>
          <w:szCs w:val="27"/>
        </w:rPr>
        <w:t xml:space="preserve">, </w:t>
      </w:r>
      <w:proofErr w:type="gramStart"/>
      <w:r w:rsidRPr="001723A9">
        <w:rPr>
          <w:rFonts w:ascii="Times New Roman" w:eastAsia="SimSun" w:hAnsi="Times New Roman" w:cs="Times New Roman"/>
          <w:b/>
          <w:bCs/>
          <w:i/>
          <w:sz w:val="27"/>
          <w:szCs w:val="27"/>
        </w:rPr>
        <w:t>максимальная</w:t>
      </w:r>
      <w:proofErr w:type="gramEnd"/>
      <w:r w:rsidRPr="001723A9">
        <w:rPr>
          <w:rFonts w:ascii="Times New Roman" w:eastAsia="SimSun" w:hAnsi="Times New Roman" w:cs="Times New Roman"/>
          <w:b/>
          <w:bCs/>
          <w:i/>
          <w:sz w:val="27"/>
          <w:szCs w:val="27"/>
        </w:rPr>
        <w:t xml:space="preserve"> температура воздуха 30°, резкое понижение максимальной температуры воздуха на 10° и более.</w:t>
      </w:r>
    </w:p>
    <w:p w:rsidR="00303166" w:rsidRPr="00997EB3" w:rsidRDefault="00303166" w:rsidP="00361A0E">
      <w:pPr>
        <w:spacing w:after="0" w:line="240" w:lineRule="auto"/>
        <w:ind w:firstLine="567"/>
        <w:jc w:val="both"/>
        <w:rPr>
          <w:rFonts w:ascii="Times New Roman" w:eastAsia="SimSun" w:hAnsi="Times New Roman" w:cs="Times New Roman"/>
          <w:b/>
          <w:bCs/>
          <w:i/>
          <w:color w:val="FF0000"/>
          <w:sz w:val="27"/>
          <w:szCs w:val="27"/>
          <w:highlight w:val="yellow"/>
        </w:rPr>
      </w:pPr>
    </w:p>
    <w:p w:rsidR="001723A9" w:rsidRPr="001723A9" w:rsidRDefault="001723A9" w:rsidP="001723A9">
      <w:pPr>
        <w:spacing w:after="0" w:line="240" w:lineRule="auto"/>
        <w:ind w:firstLine="567"/>
        <w:jc w:val="both"/>
        <w:rPr>
          <w:rFonts w:ascii="Times New Roman" w:eastAsia="Times New Roman" w:hAnsi="Times New Roman" w:cs="Times New Roman"/>
          <w:sz w:val="27"/>
          <w:szCs w:val="27"/>
        </w:rPr>
      </w:pPr>
      <w:r w:rsidRPr="001723A9">
        <w:rPr>
          <w:rFonts w:ascii="Times New Roman" w:eastAsia="Times New Roman" w:hAnsi="Times New Roman" w:cs="Times New Roman"/>
          <w:b/>
          <w:bCs/>
          <w:sz w:val="27"/>
          <w:szCs w:val="27"/>
          <w:lang w:val="x-none" w:eastAsia="x-none"/>
        </w:rPr>
        <w:t xml:space="preserve">Прогноз погоды по области на </w:t>
      </w:r>
      <w:r w:rsidRPr="001723A9">
        <w:rPr>
          <w:rFonts w:ascii="Times New Roman" w:eastAsia="Times New Roman" w:hAnsi="Times New Roman" w:cs="Times New Roman"/>
          <w:b/>
          <w:bCs/>
          <w:sz w:val="27"/>
          <w:szCs w:val="27"/>
          <w:lang w:eastAsia="x-none"/>
        </w:rPr>
        <w:t>22 июля</w:t>
      </w:r>
      <w:r w:rsidRPr="001723A9">
        <w:rPr>
          <w:rFonts w:ascii="Times New Roman" w:eastAsia="Times New Roman" w:hAnsi="Times New Roman" w:cs="Times New Roman"/>
          <w:b/>
          <w:bCs/>
          <w:sz w:val="27"/>
          <w:szCs w:val="27"/>
          <w:lang w:val="x-none" w:eastAsia="x-none"/>
        </w:rPr>
        <w:t>:</w:t>
      </w:r>
      <w:r w:rsidRPr="001723A9">
        <w:rPr>
          <w:rFonts w:ascii="Times New Roman" w:eastAsia="Times New Roman" w:hAnsi="Times New Roman" w:cs="Times New Roman"/>
          <w:b/>
          <w:bCs/>
          <w:sz w:val="27"/>
          <w:szCs w:val="27"/>
          <w:lang w:eastAsia="x-none"/>
        </w:rPr>
        <w:t xml:space="preserve"> ночь:</w:t>
      </w:r>
      <w:r w:rsidRPr="001723A9">
        <w:rPr>
          <w:rFonts w:ascii="Times New Roman" w:eastAsia="Times New Roman" w:hAnsi="Times New Roman" w:cs="Times New Roman"/>
          <w:b/>
          <w:bCs/>
          <w:color w:val="FF0000"/>
          <w:sz w:val="27"/>
          <w:szCs w:val="27"/>
          <w:lang w:val="x-none" w:eastAsia="x-none"/>
        </w:rPr>
        <w:t xml:space="preserve"> </w:t>
      </w:r>
      <w:r w:rsidRPr="001723A9">
        <w:rPr>
          <w:rFonts w:ascii="Times New Roman" w:eastAsia="SimSun" w:hAnsi="Times New Roman" w:cs="Times New Roman"/>
          <w:sz w:val="27"/>
          <w:szCs w:val="27"/>
        </w:rPr>
        <w:t>Облачно, местами небольшой и умеренный дождь, гроза, ветер восточный 5-10 м/с, температура 14-19°</w:t>
      </w:r>
      <w:r w:rsidRPr="001723A9">
        <w:rPr>
          <w:rFonts w:ascii="Times New Roman" w:eastAsia="Times New Roman" w:hAnsi="Times New Roman" w:cs="Times New Roman"/>
          <w:sz w:val="27"/>
          <w:szCs w:val="27"/>
        </w:rPr>
        <w:t>;</w:t>
      </w:r>
      <w:r w:rsidRPr="001723A9">
        <w:rPr>
          <w:rFonts w:ascii="Times New Roman" w:eastAsia="SimSun" w:hAnsi="Times New Roman" w:cs="Times New Roman"/>
          <w:sz w:val="27"/>
          <w:szCs w:val="27"/>
        </w:rPr>
        <w:t xml:space="preserve"> </w:t>
      </w:r>
      <w:r w:rsidRPr="001723A9">
        <w:rPr>
          <w:rFonts w:ascii="Times New Roman" w:eastAsia="Times New Roman" w:hAnsi="Times New Roman" w:cs="Times New Roman"/>
          <w:b/>
          <w:bCs/>
          <w:iCs/>
          <w:sz w:val="27"/>
          <w:szCs w:val="27"/>
        </w:rPr>
        <w:t>день:</w:t>
      </w:r>
      <w:r w:rsidRPr="001723A9">
        <w:rPr>
          <w:rFonts w:ascii="Times New Roman" w:eastAsia="Times New Roman" w:hAnsi="Times New Roman" w:cs="Times New Roman"/>
          <w:sz w:val="27"/>
          <w:szCs w:val="27"/>
        </w:rPr>
        <w:t xml:space="preserve"> </w:t>
      </w:r>
      <w:r w:rsidRPr="001723A9">
        <w:rPr>
          <w:rFonts w:ascii="Times New Roman" w:eastAsia="SimSun" w:hAnsi="Times New Roman" w:cs="Times New Roman"/>
          <w:sz w:val="27"/>
          <w:szCs w:val="27"/>
        </w:rPr>
        <w:t>Облачно, в большинстве районов дождь, местами сильный, гроза, ветер восточный с переходом на северный 6-11 м/с, местами порывы 15-20 м/с, температура 17-22°, по западу и востоку 25-30°.</w:t>
      </w:r>
    </w:p>
    <w:p w:rsidR="001723A9" w:rsidRPr="001723A9" w:rsidRDefault="001723A9" w:rsidP="001723A9">
      <w:pPr>
        <w:tabs>
          <w:tab w:val="left" w:pos="851"/>
        </w:tabs>
        <w:spacing w:after="0" w:line="240" w:lineRule="auto"/>
        <w:ind w:firstLine="567"/>
        <w:jc w:val="both"/>
        <w:rPr>
          <w:rFonts w:ascii="Times New Roman" w:eastAsia="Times New Roman" w:hAnsi="Times New Roman" w:cs="Times New Roman"/>
          <w:bCs/>
          <w:iCs/>
          <w:sz w:val="27"/>
          <w:szCs w:val="27"/>
        </w:rPr>
      </w:pPr>
      <w:r w:rsidRPr="001723A9">
        <w:rPr>
          <w:rFonts w:ascii="Times New Roman" w:eastAsia="Times New Roman" w:hAnsi="Times New Roman" w:cs="Times New Roman"/>
          <w:bCs/>
          <w:iCs/>
          <w:sz w:val="27"/>
          <w:szCs w:val="27"/>
        </w:rPr>
        <w:t>В связи с прогнозируемым</w:t>
      </w:r>
      <w:r w:rsidRPr="001723A9">
        <w:rPr>
          <w:rFonts w:ascii="Times New Roman" w:eastAsia="Times New Roman" w:hAnsi="Times New Roman" w:cs="Times New Roman"/>
          <w:b/>
          <w:bCs/>
          <w:iCs/>
          <w:sz w:val="27"/>
          <w:szCs w:val="27"/>
        </w:rPr>
        <w:t xml:space="preserve"> </w:t>
      </w:r>
      <w:r w:rsidRPr="001723A9">
        <w:rPr>
          <w:rFonts w:ascii="Times New Roman" w:eastAsia="Times New Roman" w:hAnsi="Times New Roman" w:cs="Times New Roman"/>
          <w:b/>
          <w:sz w:val="27"/>
          <w:szCs w:val="27"/>
        </w:rPr>
        <w:t>5 классом</w:t>
      </w:r>
      <w:r w:rsidRPr="001723A9">
        <w:rPr>
          <w:rFonts w:ascii="Times New Roman" w:eastAsia="Times New Roman" w:hAnsi="Times New Roman" w:cs="Times New Roman"/>
          <w:b/>
          <w:bCs/>
          <w:iCs/>
          <w:sz w:val="27"/>
          <w:szCs w:val="27"/>
        </w:rPr>
        <w:t xml:space="preserve"> пожарной опасности увеличивается вероятность (0,3)</w:t>
      </w:r>
      <w:r w:rsidRPr="001723A9">
        <w:rPr>
          <w:rFonts w:ascii="Times New Roman" w:eastAsia="Times New Roman" w:hAnsi="Times New Roman" w:cs="Times New Roman"/>
          <w:bCs/>
          <w:iCs/>
          <w:sz w:val="27"/>
          <w:szCs w:val="27"/>
        </w:rPr>
        <w:t xml:space="preserve"> возникновения очагов природных пожаров, загорания мусора, сухой травы, распространения огня на населённые пункты, жилые дома, линии электропередач и связи, объекты экономики.</w:t>
      </w:r>
    </w:p>
    <w:p w:rsidR="001723A9" w:rsidRPr="001723A9" w:rsidRDefault="001723A9" w:rsidP="001723A9">
      <w:pPr>
        <w:spacing w:after="0" w:line="240" w:lineRule="auto"/>
        <w:ind w:firstLine="567"/>
        <w:jc w:val="both"/>
        <w:rPr>
          <w:rFonts w:ascii="Times New Roman" w:eastAsia="Times New Roman" w:hAnsi="Times New Roman" w:cs="Times New Roman"/>
          <w:b/>
          <w:bCs/>
          <w:iCs/>
          <w:sz w:val="27"/>
          <w:szCs w:val="27"/>
        </w:rPr>
      </w:pPr>
      <w:r w:rsidRPr="001723A9">
        <w:rPr>
          <w:rFonts w:ascii="Times New Roman" w:eastAsia="Times New Roman" w:hAnsi="Times New Roman" w:cs="Times New Roman"/>
          <w:b/>
          <w:bCs/>
          <w:iCs/>
          <w:sz w:val="27"/>
          <w:szCs w:val="27"/>
        </w:rPr>
        <w:t>На 22.07.2020г. на территории Оренбургской области прогнозируются 3-5 классы пожарной опасности.</w:t>
      </w:r>
    </w:p>
    <w:p w:rsidR="001723A9" w:rsidRPr="001723A9" w:rsidRDefault="001723A9" w:rsidP="001723A9">
      <w:pPr>
        <w:numPr>
          <w:ilvl w:val="0"/>
          <w:numId w:val="1"/>
        </w:numPr>
        <w:spacing w:after="0" w:line="240" w:lineRule="auto"/>
        <w:jc w:val="both"/>
        <w:rPr>
          <w:rFonts w:ascii="Times New Roman" w:eastAsia="Times New Roman" w:hAnsi="Times New Roman" w:cs="Times New Roman"/>
          <w:bCs/>
          <w:iCs/>
          <w:sz w:val="27"/>
          <w:szCs w:val="27"/>
        </w:rPr>
      </w:pPr>
      <w:r w:rsidRPr="001723A9">
        <w:rPr>
          <w:rFonts w:ascii="Times New Roman" w:eastAsia="Times New Roman" w:hAnsi="Times New Roman" w:cs="Times New Roman"/>
          <w:b/>
          <w:sz w:val="27"/>
          <w:szCs w:val="27"/>
        </w:rPr>
        <w:t>-</w:t>
      </w:r>
      <w:r w:rsidRPr="001723A9">
        <w:rPr>
          <w:rFonts w:ascii="Times New Roman" w:eastAsia="Times New Roman" w:hAnsi="Times New Roman" w:cs="Times New Roman"/>
          <w:sz w:val="27"/>
          <w:szCs w:val="27"/>
        </w:rPr>
        <w:t xml:space="preserve"> </w:t>
      </w:r>
      <w:r w:rsidRPr="001723A9">
        <w:rPr>
          <w:rFonts w:ascii="Times New Roman" w:eastAsia="Times New Roman" w:hAnsi="Times New Roman" w:cs="Times New Roman"/>
          <w:b/>
          <w:sz w:val="27"/>
          <w:szCs w:val="27"/>
        </w:rPr>
        <w:t>4 класс</w:t>
      </w:r>
      <w:r w:rsidRPr="001723A9">
        <w:rPr>
          <w:rFonts w:ascii="Times New Roman" w:eastAsia="Times New Roman" w:hAnsi="Times New Roman" w:cs="Times New Roman"/>
          <w:sz w:val="27"/>
          <w:szCs w:val="27"/>
        </w:rPr>
        <w:t xml:space="preserve"> на территории </w:t>
      </w:r>
      <w:r w:rsidRPr="001723A9">
        <w:rPr>
          <w:rFonts w:ascii="Times New Roman" w:eastAsia="Times New Roman" w:hAnsi="Times New Roman" w:cs="Times New Roman"/>
          <w:b/>
          <w:sz w:val="27"/>
          <w:szCs w:val="27"/>
        </w:rPr>
        <w:t>5 МО</w:t>
      </w:r>
      <w:r w:rsidRPr="001723A9">
        <w:rPr>
          <w:rFonts w:ascii="Times New Roman" w:eastAsia="Times New Roman" w:hAnsi="Times New Roman" w:cs="Times New Roman"/>
          <w:sz w:val="27"/>
          <w:szCs w:val="27"/>
        </w:rPr>
        <w:t xml:space="preserve"> </w:t>
      </w:r>
      <w:r w:rsidRPr="001723A9">
        <w:rPr>
          <w:rFonts w:ascii="Times New Roman" w:eastAsia="Times New Roman" w:hAnsi="Times New Roman" w:cs="Times New Roman"/>
          <w:bCs/>
          <w:sz w:val="27"/>
          <w:szCs w:val="27"/>
        </w:rPr>
        <w:t xml:space="preserve">(без динамики): </w:t>
      </w:r>
      <w:r w:rsidRPr="001723A9">
        <w:rPr>
          <w:rFonts w:ascii="Times New Roman" w:eastAsia="Times New Roman" w:hAnsi="Times New Roman" w:cs="Times New Roman"/>
          <w:bCs/>
          <w:iCs/>
          <w:sz w:val="27"/>
          <w:szCs w:val="27"/>
        </w:rPr>
        <w:t xml:space="preserve">Абдулинский </w:t>
      </w:r>
      <w:proofErr w:type="spellStart"/>
      <w:r w:rsidRPr="001723A9">
        <w:rPr>
          <w:rFonts w:ascii="Times New Roman" w:eastAsia="Times New Roman" w:hAnsi="Times New Roman" w:cs="Times New Roman"/>
          <w:bCs/>
          <w:iCs/>
          <w:sz w:val="27"/>
          <w:szCs w:val="27"/>
        </w:rPr>
        <w:t>г.о</w:t>
      </w:r>
      <w:proofErr w:type="spellEnd"/>
      <w:r w:rsidRPr="001723A9">
        <w:rPr>
          <w:rFonts w:ascii="Times New Roman" w:eastAsia="Times New Roman" w:hAnsi="Times New Roman" w:cs="Times New Roman"/>
          <w:bCs/>
          <w:iCs/>
          <w:sz w:val="27"/>
          <w:szCs w:val="27"/>
        </w:rPr>
        <w:t xml:space="preserve">., Соль-Илецкий </w:t>
      </w:r>
      <w:proofErr w:type="spellStart"/>
      <w:r w:rsidRPr="001723A9">
        <w:rPr>
          <w:rFonts w:ascii="Times New Roman" w:eastAsia="Times New Roman" w:hAnsi="Times New Roman" w:cs="Times New Roman"/>
          <w:bCs/>
          <w:iCs/>
          <w:sz w:val="27"/>
          <w:szCs w:val="27"/>
        </w:rPr>
        <w:t>г.о</w:t>
      </w:r>
      <w:proofErr w:type="spellEnd"/>
      <w:r w:rsidRPr="001723A9">
        <w:rPr>
          <w:rFonts w:ascii="Times New Roman" w:eastAsia="Times New Roman" w:hAnsi="Times New Roman" w:cs="Times New Roman"/>
          <w:bCs/>
          <w:iCs/>
          <w:sz w:val="27"/>
          <w:szCs w:val="27"/>
        </w:rPr>
        <w:t>., Новосергиевский</w:t>
      </w:r>
      <w:r w:rsidRPr="001723A9">
        <w:rPr>
          <w:rFonts w:ascii="Times New Roman" w:eastAsia="Times New Roman" w:hAnsi="Times New Roman" w:cs="Times New Roman"/>
          <w:b/>
          <w:bCs/>
          <w:iCs/>
          <w:sz w:val="27"/>
          <w:szCs w:val="27"/>
        </w:rPr>
        <w:t xml:space="preserve">, </w:t>
      </w:r>
      <w:r w:rsidRPr="001723A9">
        <w:rPr>
          <w:rFonts w:ascii="Times New Roman" w:eastAsia="Times New Roman" w:hAnsi="Times New Roman" w:cs="Times New Roman"/>
          <w:bCs/>
          <w:iCs/>
          <w:sz w:val="27"/>
          <w:szCs w:val="27"/>
        </w:rPr>
        <w:t xml:space="preserve">Шарлыкский, </w:t>
      </w:r>
      <w:proofErr w:type="gramStart"/>
      <w:r w:rsidRPr="001723A9">
        <w:rPr>
          <w:rFonts w:ascii="Times New Roman" w:eastAsia="Times New Roman" w:hAnsi="Times New Roman" w:cs="Times New Roman"/>
          <w:bCs/>
          <w:iCs/>
          <w:sz w:val="27"/>
          <w:szCs w:val="27"/>
        </w:rPr>
        <w:t>Первомайский</w:t>
      </w:r>
      <w:proofErr w:type="gramEnd"/>
      <w:r w:rsidRPr="001723A9">
        <w:rPr>
          <w:rFonts w:ascii="Times New Roman" w:eastAsia="Times New Roman" w:hAnsi="Times New Roman" w:cs="Times New Roman"/>
          <w:bCs/>
          <w:iCs/>
          <w:sz w:val="27"/>
          <w:szCs w:val="27"/>
        </w:rPr>
        <w:t xml:space="preserve"> районы.</w:t>
      </w:r>
    </w:p>
    <w:p w:rsidR="001723A9" w:rsidRPr="001723A9" w:rsidRDefault="001723A9" w:rsidP="001723A9">
      <w:pPr>
        <w:tabs>
          <w:tab w:val="left" w:pos="851"/>
        </w:tabs>
        <w:spacing w:after="0" w:line="240" w:lineRule="auto"/>
        <w:ind w:firstLine="567"/>
        <w:jc w:val="both"/>
        <w:rPr>
          <w:rFonts w:ascii="Times New Roman" w:eastAsia="Times New Roman" w:hAnsi="Times New Roman" w:cs="Times New Roman"/>
          <w:bCs/>
          <w:iCs/>
          <w:sz w:val="27"/>
          <w:szCs w:val="27"/>
        </w:rPr>
      </w:pPr>
      <w:r w:rsidRPr="001723A9">
        <w:rPr>
          <w:rFonts w:ascii="Times New Roman" w:eastAsia="Times New Roman" w:hAnsi="Times New Roman" w:cs="Times New Roman"/>
          <w:b/>
          <w:bCs/>
          <w:iCs/>
          <w:sz w:val="27"/>
          <w:szCs w:val="27"/>
        </w:rPr>
        <w:t>- 5 класс</w:t>
      </w:r>
      <w:r w:rsidRPr="001723A9">
        <w:rPr>
          <w:rFonts w:ascii="Times New Roman" w:eastAsia="Times New Roman" w:hAnsi="Times New Roman" w:cs="Times New Roman"/>
          <w:bCs/>
          <w:iCs/>
          <w:sz w:val="27"/>
          <w:szCs w:val="27"/>
        </w:rPr>
        <w:t xml:space="preserve"> </w:t>
      </w:r>
      <w:r w:rsidRPr="001723A9">
        <w:rPr>
          <w:rFonts w:ascii="Times New Roman" w:eastAsia="Times New Roman" w:hAnsi="Times New Roman" w:cs="Times New Roman"/>
          <w:sz w:val="27"/>
          <w:szCs w:val="27"/>
        </w:rPr>
        <w:t xml:space="preserve">на территории </w:t>
      </w:r>
      <w:r w:rsidRPr="001723A9">
        <w:rPr>
          <w:rFonts w:ascii="Times New Roman" w:eastAsia="Times New Roman" w:hAnsi="Times New Roman" w:cs="Times New Roman"/>
          <w:b/>
          <w:sz w:val="27"/>
          <w:szCs w:val="27"/>
        </w:rPr>
        <w:t>14 МО</w:t>
      </w:r>
      <w:r w:rsidRPr="001723A9">
        <w:rPr>
          <w:rFonts w:ascii="Times New Roman" w:eastAsia="Times New Roman" w:hAnsi="Times New Roman" w:cs="Times New Roman"/>
          <w:sz w:val="27"/>
          <w:szCs w:val="27"/>
        </w:rPr>
        <w:t xml:space="preserve"> </w:t>
      </w:r>
      <w:r w:rsidRPr="001723A9">
        <w:rPr>
          <w:rFonts w:ascii="Times New Roman" w:eastAsia="Times New Roman" w:hAnsi="Times New Roman" w:cs="Times New Roman"/>
          <w:bCs/>
          <w:sz w:val="27"/>
          <w:szCs w:val="27"/>
        </w:rPr>
        <w:t>(без динамики):</w:t>
      </w:r>
      <w:r w:rsidRPr="001723A9">
        <w:rPr>
          <w:rFonts w:ascii="Times New Roman" w:eastAsia="Times New Roman" w:hAnsi="Times New Roman" w:cs="Times New Roman"/>
          <w:bCs/>
          <w:iCs/>
          <w:sz w:val="27"/>
          <w:szCs w:val="27"/>
        </w:rPr>
        <w:t xml:space="preserve"> г. Орск, г.Бузулук, г.Оренбург, Кувандыкский </w:t>
      </w:r>
      <w:proofErr w:type="spellStart"/>
      <w:r w:rsidRPr="001723A9">
        <w:rPr>
          <w:rFonts w:ascii="Times New Roman" w:eastAsia="Times New Roman" w:hAnsi="Times New Roman" w:cs="Times New Roman"/>
          <w:bCs/>
          <w:iCs/>
          <w:sz w:val="27"/>
          <w:szCs w:val="27"/>
        </w:rPr>
        <w:t>г.о</w:t>
      </w:r>
      <w:proofErr w:type="spellEnd"/>
      <w:r w:rsidRPr="001723A9">
        <w:rPr>
          <w:rFonts w:ascii="Times New Roman" w:eastAsia="Times New Roman" w:hAnsi="Times New Roman" w:cs="Times New Roman"/>
          <w:bCs/>
          <w:iCs/>
          <w:sz w:val="27"/>
          <w:szCs w:val="27"/>
        </w:rPr>
        <w:t xml:space="preserve">., Сорочинский </w:t>
      </w:r>
      <w:proofErr w:type="spellStart"/>
      <w:r w:rsidRPr="001723A9">
        <w:rPr>
          <w:rFonts w:ascii="Times New Roman" w:eastAsia="Times New Roman" w:hAnsi="Times New Roman" w:cs="Times New Roman"/>
          <w:bCs/>
          <w:iCs/>
          <w:sz w:val="27"/>
          <w:szCs w:val="27"/>
        </w:rPr>
        <w:t>г.о</w:t>
      </w:r>
      <w:proofErr w:type="spellEnd"/>
      <w:r w:rsidRPr="001723A9">
        <w:rPr>
          <w:rFonts w:ascii="Times New Roman" w:eastAsia="Times New Roman" w:hAnsi="Times New Roman" w:cs="Times New Roman"/>
          <w:bCs/>
          <w:iCs/>
          <w:sz w:val="27"/>
          <w:szCs w:val="27"/>
        </w:rPr>
        <w:t>., Акбулакский, Асекеевский, Беляевский, Бузулукский, Илекский, Новоорский,</w:t>
      </w:r>
      <w:r w:rsidRPr="001723A9">
        <w:rPr>
          <w:rFonts w:ascii="Times New Roman" w:eastAsia="Times New Roman" w:hAnsi="Times New Roman" w:cs="Times New Roman"/>
          <w:b/>
          <w:bCs/>
          <w:iCs/>
          <w:sz w:val="27"/>
          <w:szCs w:val="27"/>
        </w:rPr>
        <w:t xml:space="preserve"> </w:t>
      </w:r>
      <w:r w:rsidRPr="001723A9">
        <w:rPr>
          <w:rFonts w:ascii="Times New Roman" w:eastAsia="Times New Roman" w:hAnsi="Times New Roman" w:cs="Times New Roman"/>
          <w:bCs/>
          <w:iCs/>
          <w:sz w:val="27"/>
          <w:szCs w:val="27"/>
        </w:rPr>
        <w:t>Светлинский,</w:t>
      </w:r>
      <w:r w:rsidRPr="001723A9">
        <w:rPr>
          <w:rFonts w:ascii="Times New Roman" w:eastAsia="Times New Roman" w:hAnsi="Times New Roman" w:cs="Times New Roman"/>
          <w:b/>
          <w:bCs/>
          <w:iCs/>
          <w:sz w:val="27"/>
          <w:szCs w:val="27"/>
        </w:rPr>
        <w:t xml:space="preserve"> </w:t>
      </w:r>
      <w:r w:rsidRPr="001723A9">
        <w:rPr>
          <w:rFonts w:ascii="Times New Roman" w:eastAsia="Times New Roman" w:hAnsi="Times New Roman" w:cs="Times New Roman"/>
          <w:bCs/>
          <w:iCs/>
          <w:sz w:val="27"/>
          <w:szCs w:val="27"/>
        </w:rPr>
        <w:t>Кваркенский</w:t>
      </w:r>
      <w:r w:rsidRPr="001723A9">
        <w:rPr>
          <w:rFonts w:ascii="Times New Roman" w:eastAsia="Times New Roman" w:hAnsi="Times New Roman" w:cs="Times New Roman"/>
          <w:b/>
          <w:bCs/>
          <w:iCs/>
          <w:sz w:val="27"/>
          <w:szCs w:val="27"/>
        </w:rPr>
        <w:t>,</w:t>
      </w:r>
      <w:r w:rsidRPr="001723A9">
        <w:rPr>
          <w:rFonts w:ascii="Times New Roman" w:eastAsia="Times New Roman" w:hAnsi="Times New Roman" w:cs="Times New Roman"/>
          <w:bCs/>
          <w:iCs/>
          <w:sz w:val="27"/>
          <w:szCs w:val="27"/>
        </w:rPr>
        <w:t xml:space="preserve"> Тюльганский районы.</w:t>
      </w:r>
    </w:p>
    <w:p w:rsidR="001723A9" w:rsidRPr="001723A9" w:rsidRDefault="001723A9" w:rsidP="001723A9">
      <w:pPr>
        <w:spacing w:after="0" w:line="240" w:lineRule="auto"/>
        <w:ind w:firstLine="567"/>
        <w:jc w:val="both"/>
        <w:rPr>
          <w:rFonts w:ascii="Times New Roman" w:eastAsia="Times New Roman" w:hAnsi="Times New Roman" w:cs="Times New Roman"/>
          <w:b/>
          <w:sz w:val="27"/>
          <w:szCs w:val="27"/>
        </w:rPr>
      </w:pPr>
      <w:r w:rsidRPr="001723A9">
        <w:rPr>
          <w:rFonts w:ascii="Times New Roman" w:eastAsia="Times New Roman" w:hAnsi="Times New Roman" w:cs="Times New Roman"/>
          <w:b/>
          <w:bCs/>
          <w:iCs/>
          <w:sz w:val="27"/>
          <w:szCs w:val="27"/>
        </w:rPr>
        <w:t>Увеличивается вероятность (0,4)</w:t>
      </w:r>
      <w:r w:rsidRPr="001723A9">
        <w:rPr>
          <w:rFonts w:ascii="Times New Roman" w:eastAsia="Times New Roman" w:hAnsi="Times New Roman" w:cs="Times New Roman"/>
          <w:bCs/>
          <w:iCs/>
          <w:sz w:val="27"/>
          <w:szCs w:val="27"/>
        </w:rPr>
        <w:t xml:space="preserve"> возникновения происшествий, связанных с нарушением функционирования объектов жизнеобеспечения, </w:t>
      </w:r>
      <w:r w:rsidRPr="001723A9">
        <w:rPr>
          <w:rFonts w:ascii="Times New Roman" w:eastAsia="Times New Roman" w:hAnsi="Times New Roman" w:cs="Times New Roman"/>
          <w:b/>
          <w:bCs/>
          <w:iCs/>
          <w:sz w:val="27"/>
          <w:szCs w:val="27"/>
        </w:rPr>
        <w:t>повреждением (обрывом) ЛЭП и линий связи.</w:t>
      </w:r>
      <w:r w:rsidRPr="001723A9">
        <w:rPr>
          <w:rFonts w:ascii="Times New Roman" w:eastAsia="Times New Roman" w:hAnsi="Times New Roman" w:cs="Times New Roman"/>
          <w:bCs/>
          <w:iCs/>
          <w:sz w:val="27"/>
          <w:szCs w:val="27"/>
        </w:rPr>
        <w:t xml:space="preserve"> </w:t>
      </w:r>
      <w:r w:rsidRPr="001723A9">
        <w:rPr>
          <w:rFonts w:ascii="Times New Roman" w:eastAsia="Times New Roman" w:hAnsi="Times New Roman" w:cs="Times New Roman"/>
          <w:b/>
          <w:sz w:val="27"/>
          <w:szCs w:val="27"/>
        </w:rPr>
        <w:t>(Источник ЧС – усиление ветра порывы до 15-20 м/</w:t>
      </w:r>
      <w:proofErr w:type="gramStart"/>
      <w:r w:rsidRPr="001723A9">
        <w:rPr>
          <w:rFonts w:ascii="Times New Roman" w:eastAsia="Times New Roman" w:hAnsi="Times New Roman" w:cs="Times New Roman"/>
          <w:b/>
          <w:sz w:val="27"/>
          <w:szCs w:val="27"/>
        </w:rPr>
        <w:t>с</w:t>
      </w:r>
      <w:proofErr w:type="gramEnd"/>
      <w:r w:rsidRPr="001723A9">
        <w:rPr>
          <w:rFonts w:ascii="Times New Roman" w:eastAsia="Times New Roman" w:hAnsi="Times New Roman" w:cs="Times New Roman"/>
          <w:b/>
          <w:sz w:val="27"/>
          <w:szCs w:val="27"/>
        </w:rPr>
        <w:t>, гроза).</w:t>
      </w:r>
    </w:p>
    <w:p w:rsidR="001723A9" w:rsidRPr="001723A9" w:rsidRDefault="001723A9" w:rsidP="001723A9">
      <w:pPr>
        <w:spacing w:after="0" w:line="240" w:lineRule="auto"/>
        <w:ind w:firstLine="567"/>
        <w:jc w:val="both"/>
        <w:rPr>
          <w:rFonts w:ascii="Times New Roman" w:eastAsia="Times New Roman" w:hAnsi="Times New Roman" w:cs="Times New Roman"/>
          <w:bCs/>
          <w:sz w:val="27"/>
          <w:szCs w:val="27"/>
        </w:rPr>
      </w:pPr>
      <w:proofErr w:type="gramStart"/>
      <w:r w:rsidRPr="001723A9">
        <w:rPr>
          <w:rFonts w:ascii="Times New Roman" w:eastAsia="Batang" w:hAnsi="Times New Roman" w:cs="Times New Roman"/>
          <w:b/>
          <w:bCs/>
          <w:kern w:val="16"/>
          <w:sz w:val="27"/>
          <w:szCs w:val="27"/>
        </w:rPr>
        <w:t xml:space="preserve">В связи с ухудшением видимости на автодорогах области при сильном дожде, грозе, усилении ветра увеличивается вероятность (0.4) </w:t>
      </w:r>
      <w:r w:rsidRPr="001723A9">
        <w:rPr>
          <w:rFonts w:ascii="Times New Roman" w:eastAsia="Batang" w:hAnsi="Times New Roman" w:cs="Times New Roman"/>
          <w:kern w:val="16"/>
          <w:sz w:val="27"/>
          <w:szCs w:val="27"/>
        </w:rPr>
        <w:t>возникновения</w:t>
      </w:r>
      <w:r w:rsidRPr="001723A9">
        <w:rPr>
          <w:rFonts w:ascii="Times New Roman" w:eastAsia="Times New Roman" w:hAnsi="Times New Roman" w:cs="Times New Roman"/>
          <w:bCs/>
          <w:sz w:val="27"/>
          <w:szCs w:val="27"/>
        </w:rPr>
        <w:t xml:space="preserve"> происшествий</w:t>
      </w:r>
      <w:r w:rsidRPr="001723A9">
        <w:rPr>
          <w:rFonts w:ascii="Times New Roman" w:eastAsia="Times New Roman" w:hAnsi="Times New Roman" w:cs="Times New Roman"/>
          <w:bCs/>
          <w:iCs/>
          <w:sz w:val="27"/>
          <w:szCs w:val="27"/>
        </w:rPr>
        <w:t xml:space="preserve"> и чрезвычайных ситуаций,</w:t>
      </w:r>
      <w:r w:rsidRPr="001723A9">
        <w:rPr>
          <w:rFonts w:ascii="Times New Roman" w:eastAsia="Times New Roman" w:hAnsi="Times New Roman" w:cs="Times New Roman"/>
          <w:bCs/>
          <w:sz w:val="27"/>
          <w:szCs w:val="27"/>
        </w:rPr>
        <w:t xml:space="preserve"> связанных с нарушениями в работе транспорта, дорожных и коммунальных служб, возможно увеличение количества крупных </w:t>
      </w:r>
      <w:r w:rsidRPr="001723A9">
        <w:rPr>
          <w:rFonts w:ascii="Times New Roman" w:eastAsia="Times New Roman" w:hAnsi="Times New Roman" w:cs="Times New Roman"/>
          <w:b/>
          <w:bCs/>
          <w:sz w:val="27"/>
          <w:szCs w:val="27"/>
        </w:rPr>
        <w:t>ДТП</w:t>
      </w:r>
      <w:r w:rsidRPr="001723A9">
        <w:rPr>
          <w:rFonts w:ascii="Times New Roman" w:eastAsia="Times New Roman" w:hAnsi="Times New Roman" w:cs="Times New Roman"/>
          <w:bCs/>
          <w:sz w:val="27"/>
          <w:szCs w:val="27"/>
        </w:rPr>
        <w:t xml:space="preserve"> на участках с ограниченной видимостью, крутыми поворотами, спусками и подъемами. </w:t>
      </w:r>
      <w:proofErr w:type="gramEnd"/>
    </w:p>
    <w:p w:rsidR="001723A9" w:rsidRPr="001723A9" w:rsidRDefault="001723A9" w:rsidP="001723A9">
      <w:pPr>
        <w:spacing w:after="0" w:line="240" w:lineRule="auto"/>
        <w:ind w:firstLine="567"/>
        <w:jc w:val="both"/>
        <w:rPr>
          <w:rFonts w:ascii="Times New Roman" w:eastAsia="Times New Roman" w:hAnsi="Times New Roman" w:cs="Times New Roman"/>
          <w:bCs/>
          <w:sz w:val="27"/>
          <w:szCs w:val="27"/>
        </w:rPr>
      </w:pPr>
      <w:r w:rsidRPr="001723A9">
        <w:rPr>
          <w:rFonts w:ascii="Times New Roman" w:eastAsia="Times New Roman" w:hAnsi="Times New Roman" w:cs="Times New Roman"/>
          <w:bCs/>
          <w:sz w:val="27"/>
          <w:szCs w:val="27"/>
        </w:rPr>
        <w:t xml:space="preserve">В связи с выпадением сильных дождей, а также замусориванием ливневых стоков и дренажных систем повышается вероятность подтопления пониженных участков местности на территории муниципальных образований, в </w:t>
      </w:r>
      <w:proofErr w:type="spellStart"/>
      <w:r w:rsidRPr="001723A9">
        <w:rPr>
          <w:rFonts w:ascii="Times New Roman" w:eastAsia="Times New Roman" w:hAnsi="Times New Roman" w:cs="Times New Roman"/>
          <w:bCs/>
          <w:sz w:val="27"/>
          <w:szCs w:val="27"/>
        </w:rPr>
        <w:t>т.ч</w:t>
      </w:r>
      <w:proofErr w:type="spellEnd"/>
      <w:r w:rsidRPr="001723A9">
        <w:rPr>
          <w:rFonts w:ascii="Times New Roman" w:eastAsia="Times New Roman" w:hAnsi="Times New Roman" w:cs="Times New Roman"/>
          <w:bCs/>
          <w:sz w:val="27"/>
          <w:szCs w:val="27"/>
        </w:rPr>
        <w:t>. бессточных, приусадебных участков, автомобильных и железных дорог, низководных мостов, подмывом дорог, опор ЛЭП, размывом дамб.</w:t>
      </w:r>
    </w:p>
    <w:p w:rsidR="001723A9" w:rsidRPr="001723A9" w:rsidRDefault="001723A9" w:rsidP="001723A9">
      <w:pPr>
        <w:spacing w:after="0" w:line="240" w:lineRule="auto"/>
        <w:ind w:firstLine="567"/>
        <w:jc w:val="both"/>
        <w:rPr>
          <w:rFonts w:ascii="Times New Roman" w:eastAsia="Times New Roman" w:hAnsi="Times New Roman" w:cs="Times New Roman"/>
          <w:bCs/>
          <w:sz w:val="27"/>
          <w:szCs w:val="27"/>
        </w:rPr>
      </w:pPr>
      <w:r w:rsidRPr="001723A9">
        <w:rPr>
          <w:rFonts w:ascii="Times New Roman" w:eastAsia="Times New Roman" w:hAnsi="Times New Roman" w:cs="Times New Roman"/>
          <w:bCs/>
          <w:sz w:val="27"/>
          <w:szCs w:val="27"/>
        </w:rPr>
        <w:t xml:space="preserve">Прогнозируется вероятность ЧС, связанная с затруднением в движении транспорта, перекрытием трасс для движения и увеличением количества ДТП на </w:t>
      </w:r>
      <w:r w:rsidRPr="001723A9">
        <w:rPr>
          <w:rFonts w:ascii="Times New Roman" w:eastAsia="Times New Roman" w:hAnsi="Times New Roman" w:cs="Times New Roman"/>
          <w:bCs/>
          <w:sz w:val="27"/>
          <w:szCs w:val="27"/>
        </w:rPr>
        <w:lastRenderedPageBreak/>
        <w:t xml:space="preserve">автодорогах федерального, регионального, местного значения. </w:t>
      </w:r>
      <w:r w:rsidRPr="001723A9">
        <w:rPr>
          <w:rFonts w:ascii="Times New Roman" w:eastAsia="Times New Roman" w:hAnsi="Times New Roman" w:cs="Times New Roman"/>
          <w:b/>
          <w:bCs/>
          <w:sz w:val="27"/>
          <w:szCs w:val="27"/>
        </w:rPr>
        <w:t>(Источник ЧС – сильный дождь).</w:t>
      </w:r>
    </w:p>
    <w:p w:rsidR="001723A9" w:rsidRPr="001723A9" w:rsidRDefault="001723A9" w:rsidP="001723A9">
      <w:pPr>
        <w:tabs>
          <w:tab w:val="left" w:pos="851"/>
        </w:tabs>
        <w:spacing w:after="0" w:line="240" w:lineRule="auto"/>
        <w:ind w:firstLine="567"/>
        <w:jc w:val="both"/>
        <w:rPr>
          <w:rFonts w:ascii="Times New Roman" w:eastAsia="Times New Roman" w:hAnsi="Times New Roman" w:cs="Times New Roman"/>
          <w:b/>
          <w:sz w:val="27"/>
          <w:szCs w:val="27"/>
        </w:rPr>
      </w:pPr>
      <w:r w:rsidRPr="001723A9">
        <w:rPr>
          <w:rFonts w:ascii="Times New Roman" w:eastAsia="Times New Roman" w:hAnsi="Times New Roman" w:cs="Times New Roman"/>
          <w:bCs/>
          <w:iCs/>
          <w:sz w:val="27"/>
          <w:szCs w:val="27"/>
        </w:rPr>
        <w:t xml:space="preserve">В связи с прогнозируемой </w:t>
      </w:r>
      <w:r w:rsidRPr="001723A9">
        <w:rPr>
          <w:rFonts w:ascii="Times New Roman" w:eastAsia="Times New Roman" w:hAnsi="Times New Roman" w:cs="Times New Roman"/>
          <w:b/>
          <w:bCs/>
          <w:iCs/>
          <w:sz w:val="27"/>
          <w:szCs w:val="27"/>
        </w:rPr>
        <w:t>грозой</w:t>
      </w:r>
      <w:r w:rsidRPr="001723A9">
        <w:rPr>
          <w:rFonts w:ascii="Times New Roman" w:eastAsia="Times New Roman" w:hAnsi="Times New Roman" w:cs="Times New Roman"/>
          <w:bCs/>
          <w:iCs/>
          <w:sz w:val="27"/>
          <w:szCs w:val="27"/>
        </w:rPr>
        <w:t xml:space="preserve">, </w:t>
      </w:r>
      <w:r w:rsidRPr="001723A9">
        <w:rPr>
          <w:rFonts w:ascii="Times New Roman" w:eastAsia="Times New Roman" w:hAnsi="Times New Roman" w:cs="Times New Roman"/>
          <w:sz w:val="27"/>
          <w:szCs w:val="27"/>
        </w:rPr>
        <w:t xml:space="preserve">увеличивается вероятность поражения объектов электроэнергетики, хранилищ ГСМ, а так же других объектов, в </w:t>
      </w:r>
      <w:proofErr w:type="spellStart"/>
      <w:r w:rsidRPr="001723A9">
        <w:rPr>
          <w:rFonts w:ascii="Times New Roman" w:eastAsia="Times New Roman" w:hAnsi="Times New Roman" w:cs="Times New Roman"/>
          <w:sz w:val="27"/>
          <w:szCs w:val="27"/>
        </w:rPr>
        <w:t>т.ч</w:t>
      </w:r>
      <w:proofErr w:type="spellEnd"/>
      <w:r w:rsidRPr="001723A9">
        <w:rPr>
          <w:rFonts w:ascii="Times New Roman" w:eastAsia="Times New Roman" w:hAnsi="Times New Roman" w:cs="Times New Roman"/>
          <w:sz w:val="27"/>
          <w:szCs w:val="27"/>
        </w:rPr>
        <w:t xml:space="preserve">. не оборудованных молниезащитой (громоотводом), разрядами атмосферного электричества (молниями) на территории  области. </w:t>
      </w:r>
      <w:proofErr w:type="gramStart"/>
      <w:r w:rsidRPr="001723A9">
        <w:rPr>
          <w:rFonts w:ascii="Times New Roman" w:eastAsia="Times New Roman" w:hAnsi="Times New Roman" w:cs="Times New Roman"/>
          <w:sz w:val="27"/>
          <w:szCs w:val="27"/>
        </w:rPr>
        <w:t>П</w:t>
      </w:r>
      <w:r w:rsidRPr="001723A9">
        <w:rPr>
          <w:rFonts w:ascii="Times New Roman" w:eastAsia="Times New Roman" w:hAnsi="Times New Roman" w:cs="Times New Roman"/>
          <w:bCs/>
          <w:iCs/>
          <w:sz w:val="27"/>
          <w:szCs w:val="27"/>
        </w:rPr>
        <w:t xml:space="preserve">овышается вероятность возникновения очагов природных пожаров, загорания мусора, сухой травы, распространения огня на населённые пункты, жилые дома, линии электропередач и связи, объекты экономики </w:t>
      </w:r>
      <w:r w:rsidRPr="001723A9">
        <w:rPr>
          <w:rFonts w:ascii="Times New Roman" w:eastAsia="Times New Roman" w:hAnsi="Times New Roman" w:cs="Times New Roman"/>
          <w:b/>
          <w:sz w:val="27"/>
          <w:szCs w:val="27"/>
        </w:rPr>
        <w:t>(Источник ЧС - гроза).</w:t>
      </w:r>
      <w:proofErr w:type="gramEnd"/>
    </w:p>
    <w:p w:rsidR="001723A9" w:rsidRPr="001723A9" w:rsidRDefault="001723A9" w:rsidP="001723A9">
      <w:pPr>
        <w:spacing w:after="0" w:line="240" w:lineRule="auto"/>
        <w:ind w:firstLine="567"/>
        <w:jc w:val="both"/>
        <w:rPr>
          <w:rFonts w:ascii="Times New Roman" w:eastAsia="Times New Roman" w:hAnsi="Times New Roman" w:cs="Times New Roman"/>
          <w:bCs/>
          <w:iCs/>
          <w:sz w:val="27"/>
          <w:szCs w:val="27"/>
        </w:rPr>
      </w:pPr>
      <w:r w:rsidRPr="001723A9">
        <w:rPr>
          <w:rFonts w:ascii="Times New Roman" w:eastAsia="Times New Roman" w:hAnsi="Times New Roman" w:cs="Times New Roman"/>
          <w:bCs/>
          <w:iCs/>
          <w:sz w:val="27"/>
          <w:szCs w:val="27"/>
        </w:rPr>
        <w:t xml:space="preserve">Сохраняется вероятность возникновения аварий, связанных с эксплуатацией маломерных судов.  </w:t>
      </w:r>
    </w:p>
    <w:p w:rsidR="001723A9" w:rsidRPr="001723A9" w:rsidRDefault="001723A9" w:rsidP="001723A9">
      <w:pPr>
        <w:tabs>
          <w:tab w:val="left" w:pos="851"/>
        </w:tabs>
        <w:spacing w:after="0" w:line="240" w:lineRule="auto"/>
        <w:ind w:firstLine="567"/>
        <w:jc w:val="both"/>
        <w:rPr>
          <w:rFonts w:ascii="Times New Roman" w:eastAsia="Times New Roman" w:hAnsi="Times New Roman" w:cs="Times New Roman"/>
          <w:bCs/>
          <w:iCs/>
          <w:sz w:val="27"/>
          <w:szCs w:val="27"/>
        </w:rPr>
      </w:pPr>
      <w:r w:rsidRPr="001723A9">
        <w:rPr>
          <w:rFonts w:ascii="Times New Roman" w:eastAsia="Times New Roman" w:hAnsi="Times New Roman" w:cs="Times New Roman"/>
          <w:bCs/>
          <w:iCs/>
          <w:sz w:val="27"/>
          <w:szCs w:val="27"/>
        </w:rPr>
        <w:t xml:space="preserve">Сохраняется вероятность возникновения происшествий на водных объектах с гибелью людей. </w:t>
      </w:r>
    </w:p>
    <w:p w:rsidR="001723A9" w:rsidRPr="001723A9" w:rsidRDefault="001723A9" w:rsidP="001723A9">
      <w:pPr>
        <w:spacing w:after="0" w:line="240" w:lineRule="auto"/>
        <w:ind w:firstLine="567"/>
        <w:jc w:val="both"/>
        <w:rPr>
          <w:rFonts w:ascii="Times New Roman" w:eastAsia="Times New Roman" w:hAnsi="Times New Roman" w:cs="Times New Roman"/>
          <w:bCs/>
          <w:sz w:val="27"/>
          <w:szCs w:val="27"/>
        </w:rPr>
      </w:pPr>
      <w:r w:rsidRPr="001723A9">
        <w:rPr>
          <w:rFonts w:ascii="Times New Roman" w:eastAsia="Times New Roman" w:hAnsi="Times New Roman" w:cs="Times New Roman"/>
          <w:bCs/>
          <w:sz w:val="27"/>
          <w:szCs w:val="27"/>
        </w:rPr>
        <w:t>Существует вероятность возникновения техногенных пожаров в жилом секторе по причинам, связанным с неосторожным обращением с огнём, нарушением правил пожарной безопасности.</w:t>
      </w:r>
    </w:p>
    <w:p w:rsidR="00303166" w:rsidRPr="00303166" w:rsidRDefault="00303166" w:rsidP="00361A0E">
      <w:pPr>
        <w:tabs>
          <w:tab w:val="left" w:pos="851"/>
        </w:tabs>
        <w:spacing w:after="0" w:line="240" w:lineRule="auto"/>
        <w:ind w:firstLine="567"/>
        <w:jc w:val="both"/>
        <w:rPr>
          <w:rFonts w:ascii="Times New Roman" w:eastAsia="Times New Roman" w:hAnsi="Times New Roman" w:cs="Times New Roman"/>
          <w:bCs/>
          <w:iCs/>
          <w:color w:val="FF0000"/>
          <w:sz w:val="27"/>
          <w:szCs w:val="27"/>
          <w:highlight w:val="yellow"/>
        </w:rPr>
      </w:pPr>
    </w:p>
    <w:p w:rsidR="00F353F4" w:rsidRPr="00303166" w:rsidRDefault="00A25D52" w:rsidP="00AC4211">
      <w:pPr>
        <w:widowControl w:val="0"/>
        <w:tabs>
          <w:tab w:val="left" w:pos="4820"/>
        </w:tabs>
        <w:spacing w:after="0" w:line="240" w:lineRule="auto"/>
        <w:ind w:firstLine="567"/>
        <w:jc w:val="both"/>
        <w:rPr>
          <w:rFonts w:ascii="Times New Roman" w:eastAsia="Times New Roman" w:hAnsi="Times New Roman" w:cs="Times New Roman"/>
          <w:b/>
          <w:bCs/>
          <w:iCs/>
          <w:sz w:val="27"/>
          <w:szCs w:val="27"/>
        </w:rPr>
      </w:pPr>
      <w:r w:rsidRPr="00303166">
        <w:rPr>
          <w:rFonts w:ascii="Times New Roman" w:eastAsia="Times New Roman" w:hAnsi="Times New Roman" w:cs="Times New Roman"/>
          <w:b/>
          <w:bCs/>
          <w:iCs/>
          <w:sz w:val="27"/>
          <w:szCs w:val="27"/>
        </w:rPr>
        <w:t>2. Прогноз на краткосрочную перспективу:</w:t>
      </w:r>
    </w:p>
    <w:p w:rsidR="001723A9" w:rsidRPr="001723A9" w:rsidRDefault="001723A9" w:rsidP="001723A9">
      <w:pPr>
        <w:spacing w:after="0" w:line="240" w:lineRule="auto"/>
        <w:ind w:firstLine="567"/>
        <w:jc w:val="both"/>
        <w:rPr>
          <w:rFonts w:ascii="Times New Roman" w:eastAsia="Times New Roman" w:hAnsi="Times New Roman" w:cs="Times New Roman"/>
          <w:sz w:val="27"/>
          <w:szCs w:val="27"/>
          <w:lang w:val="x-none" w:eastAsia="x-none"/>
        </w:rPr>
      </w:pPr>
      <w:proofErr w:type="gramStart"/>
      <w:r w:rsidRPr="001723A9">
        <w:rPr>
          <w:rFonts w:ascii="Times New Roman" w:eastAsia="Times New Roman" w:hAnsi="Times New Roman" w:cs="Times New Roman"/>
          <w:b/>
          <w:bCs/>
          <w:sz w:val="27"/>
          <w:szCs w:val="27"/>
          <w:lang w:eastAsia="x-none"/>
        </w:rPr>
        <w:t xml:space="preserve">23 </w:t>
      </w:r>
      <w:r w:rsidRPr="001723A9">
        <w:rPr>
          <w:rFonts w:ascii="Times New Roman" w:eastAsia="Times New Roman" w:hAnsi="Times New Roman" w:cs="Times New Roman"/>
          <w:b/>
          <w:bCs/>
          <w:sz w:val="27"/>
          <w:szCs w:val="27"/>
          <w:lang w:val="x-none" w:eastAsia="x-none"/>
        </w:rPr>
        <w:t xml:space="preserve">июля </w:t>
      </w:r>
      <w:r w:rsidRPr="001723A9">
        <w:rPr>
          <w:rFonts w:ascii="Times New Roman" w:eastAsia="Times New Roman" w:hAnsi="Times New Roman" w:cs="Times New Roman"/>
          <w:sz w:val="27"/>
          <w:szCs w:val="27"/>
          <w:lang w:eastAsia="x-none"/>
        </w:rPr>
        <w:t>- о</w:t>
      </w:r>
      <w:r w:rsidRPr="001723A9">
        <w:rPr>
          <w:rFonts w:ascii="Times New Roman" w:eastAsia="Times New Roman" w:hAnsi="Times New Roman" w:cs="Times New Roman"/>
          <w:sz w:val="27"/>
          <w:szCs w:val="27"/>
          <w:lang w:val="x-none" w:eastAsia="x-none"/>
        </w:rPr>
        <w:t>блачно с прояснениями, в большинстве районов небольшой и умеренный  дождь, местами гроза,  град, днем местами, преимущественно в восточной половине области, ливни, ветер в западной половине северо-западный 4-9 м/с, в восточной половине юго-восточный 6-11 м/с, местами порывы 15-20 м/с,  температура ночью 13-18°, днем 26-31°, местами на востоке 17-22°.</w:t>
      </w:r>
      <w:proofErr w:type="gramEnd"/>
    </w:p>
    <w:p w:rsidR="001723A9" w:rsidRPr="001723A9" w:rsidRDefault="001723A9" w:rsidP="001723A9">
      <w:pPr>
        <w:spacing w:after="0" w:line="240" w:lineRule="auto"/>
        <w:ind w:firstLine="567"/>
        <w:jc w:val="both"/>
        <w:rPr>
          <w:rFonts w:ascii="Times New Roman" w:eastAsia="Times New Roman" w:hAnsi="Times New Roman" w:cs="Times New Roman"/>
          <w:sz w:val="27"/>
          <w:szCs w:val="27"/>
          <w:lang w:val="x-none" w:eastAsia="x-none"/>
        </w:rPr>
      </w:pPr>
      <w:r w:rsidRPr="001723A9">
        <w:rPr>
          <w:rFonts w:ascii="Times New Roman" w:eastAsia="Times New Roman" w:hAnsi="Times New Roman" w:cs="Times New Roman"/>
          <w:b/>
          <w:bCs/>
          <w:sz w:val="27"/>
          <w:szCs w:val="27"/>
          <w:lang w:eastAsia="x-none"/>
        </w:rPr>
        <w:t xml:space="preserve">24 </w:t>
      </w:r>
      <w:r w:rsidRPr="001723A9">
        <w:rPr>
          <w:rFonts w:ascii="Times New Roman" w:eastAsia="Times New Roman" w:hAnsi="Times New Roman" w:cs="Times New Roman"/>
          <w:b/>
          <w:bCs/>
          <w:sz w:val="27"/>
          <w:szCs w:val="27"/>
          <w:lang w:val="x-none" w:eastAsia="x-none"/>
        </w:rPr>
        <w:t>июля</w:t>
      </w:r>
      <w:r w:rsidRPr="001723A9">
        <w:rPr>
          <w:rFonts w:ascii="Times New Roman" w:eastAsia="Times New Roman" w:hAnsi="Times New Roman" w:cs="Times New Roman"/>
          <w:sz w:val="27"/>
          <w:szCs w:val="27"/>
          <w:lang w:val="x-none" w:eastAsia="x-none"/>
        </w:rPr>
        <w:t xml:space="preserve">  </w:t>
      </w:r>
      <w:r w:rsidRPr="001723A9">
        <w:rPr>
          <w:rFonts w:ascii="Times New Roman" w:eastAsia="Times New Roman" w:hAnsi="Times New Roman" w:cs="Times New Roman"/>
          <w:sz w:val="27"/>
          <w:szCs w:val="27"/>
          <w:lang w:eastAsia="x-none"/>
        </w:rPr>
        <w:t>- о</w:t>
      </w:r>
      <w:r w:rsidRPr="001723A9">
        <w:rPr>
          <w:rFonts w:ascii="Times New Roman" w:eastAsia="Times New Roman" w:hAnsi="Times New Roman" w:cs="Times New Roman"/>
          <w:sz w:val="27"/>
          <w:szCs w:val="27"/>
          <w:lang w:val="x-none" w:eastAsia="x-none"/>
        </w:rPr>
        <w:t>блачно, небольшой и умеренный дождь, гроза,  ветер  западной четверти 7-12 м/с,  местами порывы 14-19 м/</w:t>
      </w:r>
      <w:proofErr w:type="gramStart"/>
      <w:r w:rsidRPr="001723A9">
        <w:rPr>
          <w:rFonts w:ascii="Times New Roman" w:eastAsia="Times New Roman" w:hAnsi="Times New Roman" w:cs="Times New Roman"/>
          <w:sz w:val="27"/>
          <w:szCs w:val="27"/>
          <w:lang w:val="x-none" w:eastAsia="x-none"/>
        </w:rPr>
        <w:t>с</w:t>
      </w:r>
      <w:proofErr w:type="gramEnd"/>
      <w:r w:rsidRPr="001723A9">
        <w:rPr>
          <w:rFonts w:ascii="Times New Roman" w:eastAsia="Times New Roman" w:hAnsi="Times New Roman" w:cs="Times New Roman"/>
          <w:sz w:val="27"/>
          <w:szCs w:val="27"/>
          <w:lang w:val="x-none" w:eastAsia="x-none"/>
        </w:rPr>
        <w:t xml:space="preserve">, </w:t>
      </w:r>
      <w:proofErr w:type="gramStart"/>
      <w:r w:rsidRPr="001723A9">
        <w:rPr>
          <w:rFonts w:ascii="Times New Roman" w:eastAsia="Times New Roman" w:hAnsi="Times New Roman" w:cs="Times New Roman"/>
          <w:sz w:val="27"/>
          <w:szCs w:val="27"/>
          <w:lang w:val="x-none" w:eastAsia="x-none"/>
        </w:rPr>
        <w:t>температура</w:t>
      </w:r>
      <w:proofErr w:type="gramEnd"/>
      <w:r w:rsidRPr="001723A9">
        <w:rPr>
          <w:rFonts w:ascii="Times New Roman" w:eastAsia="Times New Roman" w:hAnsi="Times New Roman" w:cs="Times New Roman"/>
          <w:sz w:val="27"/>
          <w:szCs w:val="27"/>
          <w:lang w:val="x-none" w:eastAsia="x-none"/>
        </w:rPr>
        <w:t xml:space="preserve">  ночью  14-19°, местами в северной половине 8-13°, днем 24-29°, местами по северо-востоку 18-23°.</w:t>
      </w:r>
    </w:p>
    <w:p w:rsidR="00B05459" w:rsidRPr="00D62D38" w:rsidRDefault="00570E74" w:rsidP="00AA645C">
      <w:pPr>
        <w:spacing w:after="0" w:line="240" w:lineRule="auto"/>
        <w:ind w:firstLine="567"/>
        <w:jc w:val="both"/>
        <w:rPr>
          <w:rFonts w:ascii="Times New Roman" w:eastAsia="Times New Roman" w:hAnsi="Times New Roman" w:cs="Times New Roman"/>
          <w:b/>
          <w:bCs/>
          <w:iCs/>
          <w:color w:val="FF0000"/>
          <w:sz w:val="27"/>
          <w:szCs w:val="27"/>
        </w:rPr>
      </w:pPr>
      <w:r w:rsidRPr="00303166">
        <w:rPr>
          <w:rFonts w:ascii="Times New Roman" w:eastAsia="Times New Roman" w:hAnsi="Times New Roman" w:cs="Times New Roman"/>
          <w:b/>
          <w:sz w:val="27"/>
          <w:szCs w:val="27"/>
        </w:rPr>
        <w:t xml:space="preserve">На основе полученных прогнозов для территории области с наибольшей вероятностью рассматриваются следующие риски: </w:t>
      </w:r>
      <w:r w:rsidR="001723A9" w:rsidRPr="00303166">
        <w:rPr>
          <w:rFonts w:ascii="Times New Roman" w:eastAsia="Times New Roman" w:hAnsi="Times New Roman" w:cs="Times New Roman"/>
          <w:b/>
          <w:sz w:val="27"/>
          <w:szCs w:val="27"/>
        </w:rPr>
        <w:t xml:space="preserve">нарушения в работе ЖКХ, ДТП, техногенные пожары, </w:t>
      </w:r>
      <w:r w:rsidR="00BC6FF4" w:rsidRPr="00303166">
        <w:rPr>
          <w:rFonts w:ascii="Times New Roman" w:eastAsia="Times New Roman" w:hAnsi="Times New Roman" w:cs="Times New Roman"/>
          <w:b/>
          <w:sz w:val="27"/>
          <w:szCs w:val="27"/>
        </w:rPr>
        <w:t>природные пожары, загорания мусора и сухой травы,</w:t>
      </w:r>
      <w:r w:rsidR="00BC6FF4" w:rsidRPr="00303166">
        <w:rPr>
          <w:rFonts w:ascii="Times New Roman" w:eastAsia="Times New Roman" w:hAnsi="Times New Roman" w:cs="Times New Roman"/>
          <w:b/>
          <w:color w:val="FF0000"/>
          <w:sz w:val="27"/>
          <w:szCs w:val="27"/>
        </w:rPr>
        <w:t xml:space="preserve"> </w:t>
      </w:r>
      <w:r w:rsidR="00202586" w:rsidRPr="00303166">
        <w:rPr>
          <w:rFonts w:ascii="Times New Roman" w:eastAsia="Times New Roman" w:hAnsi="Times New Roman" w:cs="Times New Roman"/>
          <w:b/>
          <w:sz w:val="27"/>
          <w:szCs w:val="27"/>
        </w:rPr>
        <w:t>происшествия на водных объектах,</w:t>
      </w:r>
      <w:r w:rsidR="00202586" w:rsidRPr="00303166">
        <w:rPr>
          <w:rFonts w:ascii="Times New Roman" w:eastAsia="Times New Roman" w:hAnsi="Times New Roman" w:cs="Times New Roman"/>
          <w:b/>
          <w:color w:val="FF0000"/>
          <w:sz w:val="27"/>
          <w:szCs w:val="27"/>
        </w:rPr>
        <w:t xml:space="preserve">  </w:t>
      </w:r>
      <w:r w:rsidR="009E6D8F" w:rsidRPr="00303166">
        <w:rPr>
          <w:rFonts w:ascii="Times New Roman" w:eastAsia="Times New Roman" w:hAnsi="Times New Roman" w:cs="Times New Roman"/>
          <w:b/>
          <w:sz w:val="27"/>
          <w:szCs w:val="27"/>
        </w:rPr>
        <w:t>аварии на железнодорожном транспорте.</w:t>
      </w:r>
      <w:r w:rsidR="00C8163B" w:rsidRPr="00D62D38">
        <w:rPr>
          <w:rFonts w:ascii="Times New Roman" w:eastAsia="Times New Roman" w:hAnsi="Times New Roman" w:cs="Times New Roman"/>
          <w:b/>
          <w:color w:val="FF0000"/>
          <w:sz w:val="27"/>
          <w:szCs w:val="27"/>
        </w:rPr>
        <w:t xml:space="preserve"> </w:t>
      </w:r>
      <w:bookmarkStart w:id="0" w:name="_GoBack"/>
      <w:bookmarkEnd w:id="0"/>
    </w:p>
    <w:sectPr w:rsidR="00B05459" w:rsidRPr="00D62D38" w:rsidSect="00087529">
      <w:pgSz w:w="11906" w:h="16838"/>
      <w:pgMar w:top="567" w:right="850" w:bottom="709"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characterSpacingControl w:val="doNotCompress"/>
  <w:savePreviewPicture/>
  <w:compat>
    <w:useFELayout/>
    <w:compatSetting w:name="compatibilityMode" w:uri="http://schemas.microsoft.com/office/word" w:val="12"/>
  </w:compat>
  <w:rsids>
    <w:rsidRoot w:val="0044686E"/>
    <w:rsid w:val="00000D5E"/>
    <w:rsid w:val="0000123F"/>
    <w:rsid w:val="00001DD6"/>
    <w:rsid w:val="00003572"/>
    <w:rsid w:val="00003F88"/>
    <w:rsid w:val="0000439E"/>
    <w:rsid w:val="00005165"/>
    <w:rsid w:val="00005C51"/>
    <w:rsid w:val="00007C79"/>
    <w:rsid w:val="00011566"/>
    <w:rsid w:val="0001187F"/>
    <w:rsid w:val="00011DEA"/>
    <w:rsid w:val="00013A87"/>
    <w:rsid w:val="00014A02"/>
    <w:rsid w:val="00015CF4"/>
    <w:rsid w:val="00017535"/>
    <w:rsid w:val="000177BF"/>
    <w:rsid w:val="00020D2A"/>
    <w:rsid w:val="000217B7"/>
    <w:rsid w:val="00021BDF"/>
    <w:rsid w:val="00023291"/>
    <w:rsid w:val="000234B6"/>
    <w:rsid w:val="0002406B"/>
    <w:rsid w:val="000254C3"/>
    <w:rsid w:val="000254F6"/>
    <w:rsid w:val="00025660"/>
    <w:rsid w:val="00025A7C"/>
    <w:rsid w:val="00025E6C"/>
    <w:rsid w:val="00031C30"/>
    <w:rsid w:val="00032BBE"/>
    <w:rsid w:val="00032BC1"/>
    <w:rsid w:val="00032EFF"/>
    <w:rsid w:val="000351D6"/>
    <w:rsid w:val="00035EC1"/>
    <w:rsid w:val="000403E2"/>
    <w:rsid w:val="00042815"/>
    <w:rsid w:val="00044AE7"/>
    <w:rsid w:val="000472C8"/>
    <w:rsid w:val="000501A7"/>
    <w:rsid w:val="00050307"/>
    <w:rsid w:val="00050458"/>
    <w:rsid w:val="00052FB7"/>
    <w:rsid w:val="0005477F"/>
    <w:rsid w:val="00054F15"/>
    <w:rsid w:val="00055564"/>
    <w:rsid w:val="00056BE5"/>
    <w:rsid w:val="00056CB2"/>
    <w:rsid w:val="000573C0"/>
    <w:rsid w:val="000575FD"/>
    <w:rsid w:val="000601E5"/>
    <w:rsid w:val="0006065C"/>
    <w:rsid w:val="000610E2"/>
    <w:rsid w:val="00061332"/>
    <w:rsid w:val="000623DF"/>
    <w:rsid w:val="00064F61"/>
    <w:rsid w:val="00066736"/>
    <w:rsid w:val="00066C56"/>
    <w:rsid w:val="00070F52"/>
    <w:rsid w:val="00070FEE"/>
    <w:rsid w:val="0007149C"/>
    <w:rsid w:val="00071BF1"/>
    <w:rsid w:val="000742C9"/>
    <w:rsid w:val="0007448E"/>
    <w:rsid w:val="000752B3"/>
    <w:rsid w:val="000760EE"/>
    <w:rsid w:val="000762DD"/>
    <w:rsid w:val="00076A08"/>
    <w:rsid w:val="00077918"/>
    <w:rsid w:val="000807B7"/>
    <w:rsid w:val="00080B19"/>
    <w:rsid w:val="00084ADF"/>
    <w:rsid w:val="00087529"/>
    <w:rsid w:val="000900E4"/>
    <w:rsid w:val="00090AE2"/>
    <w:rsid w:val="0009180A"/>
    <w:rsid w:val="00092143"/>
    <w:rsid w:val="00093570"/>
    <w:rsid w:val="0009387C"/>
    <w:rsid w:val="00093D99"/>
    <w:rsid w:val="00093DA0"/>
    <w:rsid w:val="00093EB7"/>
    <w:rsid w:val="00094344"/>
    <w:rsid w:val="00094A6C"/>
    <w:rsid w:val="00094C88"/>
    <w:rsid w:val="000950E4"/>
    <w:rsid w:val="00096083"/>
    <w:rsid w:val="0009764C"/>
    <w:rsid w:val="000978AA"/>
    <w:rsid w:val="000A2111"/>
    <w:rsid w:val="000A2EB2"/>
    <w:rsid w:val="000A5BCE"/>
    <w:rsid w:val="000A643E"/>
    <w:rsid w:val="000A6A8E"/>
    <w:rsid w:val="000A7381"/>
    <w:rsid w:val="000B0ED7"/>
    <w:rsid w:val="000B26F2"/>
    <w:rsid w:val="000B2AA2"/>
    <w:rsid w:val="000B328E"/>
    <w:rsid w:val="000B4C1F"/>
    <w:rsid w:val="000B561A"/>
    <w:rsid w:val="000C029E"/>
    <w:rsid w:val="000C1FC4"/>
    <w:rsid w:val="000C4B92"/>
    <w:rsid w:val="000C581A"/>
    <w:rsid w:val="000C700A"/>
    <w:rsid w:val="000C7F0A"/>
    <w:rsid w:val="000D0754"/>
    <w:rsid w:val="000D0D8A"/>
    <w:rsid w:val="000D0DA6"/>
    <w:rsid w:val="000D1321"/>
    <w:rsid w:val="000D39C6"/>
    <w:rsid w:val="000D474E"/>
    <w:rsid w:val="000D6B58"/>
    <w:rsid w:val="000D7D9B"/>
    <w:rsid w:val="000E040B"/>
    <w:rsid w:val="000E1F4E"/>
    <w:rsid w:val="000E338A"/>
    <w:rsid w:val="000E38EE"/>
    <w:rsid w:val="000E3DA2"/>
    <w:rsid w:val="000E3EB4"/>
    <w:rsid w:val="000E460D"/>
    <w:rsid w:val="000E4BCF"/>
    <w:rsid w:val="000E589A"/>
    <w:rsid w:val="000E5C2B"/>
    <w:rsid w:val="000E5F14"/>
    <w:rsid w:val="000E6894"/>
    <w:rsid w:val="000E68D6"/>
    <w:rsid w:val="000E70EA"/>
    <w:rsid w:val="000F0275"/>
    <w:rsid w:val="000F0B84"/>
    <w:rsid w:val="000F20EF"/>
    <w:rsid w:val="000F241A"/>
    <w:rsid w:val="000F2AD5"/>
    <w:rsid w:val="000F3F43"/>
    <w:rsid w:val="000F5158"/>
    <w:rsid w:val="000F5CE7"/>
    <w:rsid w:val="000F63D4"/>
    <w:rsid w:val="00100F34"/>
    <w:rsid w:val="001013A6"/>
    <w:rsid w:val="00104CC2"/>
    <w:rsid w:val="00106AD7"/>
    <w:rsid w:val="00106F9C"/>
    <w:rsid w:val="001079B3"/>
    <w:rsid w:val="00107EC9"/>
    <w:rsid w:val="00111380"/>
    <w:rsid w:val="0011181F"/>
    <w:rsid w:val="00111BAA"/>
    <w:rsid w:val="00112375"/>
    <w:rsid w:val="00112997"/>
    <w:rsid w:val="001129B5"/>
    <w:rsid w:val="001134FE"/>
    <w:rsid w:val="00114851"/>
    <w:rsid w:val="00116AAD"/>
    <w:rsid w:val="00116C21"/>
    <w:rsid w:val="00117F09"/>
    <w:rsid w:val="00120243"/>
    <w:rsid w:val="00121138"/>
    <w:rsid w:val="00121D16"/>
    <w:rsid w:val="001229B9"/>
    <w:rsid w:val="00122B61"/>
    <w:rsid w:val="0012339D"/>
    <w:rsid w:val="0012443B"/>
    <w:rsid w:val="00125551"/>
    <w:rsid w:val="00127066"/>
    <w:rsid w:val="0012737B"/>
    <w:rsid w:val="001306D9"/>
    <w:rsid w:val="001315FA"/>
    <w:rsid w:val="00132B99"/>
    <w:rsid w:val="00133829"/>
    <w:rsid w:val="0013509F"/>
    <w:rsid w:val="001369B6"/>
    <w:rsid w:val="0014097C"/>
    <w:rsid w:val="001412D9"/>
    <w:rsid w:val="00141A55"/>
    <w:rsid w:val="001431FB"/>
    <w:rsid w:val="00145577"/>
    <w:rsid w:val="001460EF"/>
    <w:rsid w:val="001467CA"/>
    <w:rsid w:val="00147CA1"/>
    <w:rsid w:val="00147FB6"/>
    <w:rsid w:val="00150FE3"/>
    <w:rsid w:val="00151184"/>
    <w:rsid w:val="001515E6"/>
    <w:rsid w:val="00155A90"/>
    <w:rsid w:val="001560DC"/>
    <w:rsid w:val="001578BA"/>
    <w:rsid w:val="00157F73"/>
    <w:rsid w:val="0016014A"/>
    <w:rsid w:val="00161283"/>
    <w:rsid w:val="00162329"/>
    <w:rsid w:val="001663F3"/>
    <w:rsid w:val="00167754"/>
    <w:rsid w:val="00167A3D"/>
    <w:rsid w:val="00170CA8"/>
    <w:rsid w:val="00171304"/>
    <w:rsid w:val="00171947"/>
    <w:rsid w:val="001723A9"/>
    <w:rsid w:val="00173748"/>
    <w:rsid w:val="00173C4B"/>
    <w:rsid w:val="00173C70"/>
    <w:rsid w:val="0017697B"/>
    <w:rsid w:val="00176B1D"/>
    <w:rsid w:val="00176D77"/>
    <w:rsid w:val="001772A5"/>
    <w:rsid w:val="00180BCF"/>
    <w:rsid w:val="00182C12"/>
    <w:rsid w:val="00184A91"/>
    <w:rsid w:val="00185F9D"/>
    <w:rsid w:val="001860E4"/>
    <w:rsid w:val="001864B0"/>
    <w:rsid w:val="0018656A"/>
    <w:rsid w:val="00187F38"/>
    <w:rsid w:val="0019282D"/>
    <w:rsid w:val="00192E9A"/>
    <w:rsid w:val="001974E6"/>
    <w:rsid w:val="00197532"/>
    <w:rsid w:val="001A01BE"/>
    <w:rsid w:val="001A0E0B"/>
    <w:rsid w:val="001A144F"/>
    <w:rsid w:val="001A158E"/>
    <w:rsid w:val="001A1631"/>
    <w:rsid w:val="001A2B6B"/>
    <w:rsid w:val="001A4B30"/>
    <w:rsid w:val="001A5654"/>
    <w:rsid w:val="001B1BB8"/>
    <w:rsid w:val="001B3BFB"/>
    <w:rsid w:val="001B4D3F"/>
    <w:rsid w:val="001B4EFC"/>
    <w:rsid w:val="001B535D"/>
    <w:rsid w:val="001B5BBB"/>
    <w:rsid w:val="001B70F4"/>
    <w:rsid w:val="001B75AB"/>
    <w:rsid w:val="001B767D"/>
    <w:rsid w:val="001C10BD"/>
    <w:rsid w:val="001C1D40"/>
    <w:rsid w:val="001C1EC5"/>
    <w:rsid w:val="001C2B35"/>
    <w:rsid w:val="001C5204"/>
    <w:rsid w:val="001C5AA6"/>
    <w:rsid w:val="001C7057"/>
    <w:rsid w:val="001D03B7"/>
    <w:rsid w:val="001D1BB1"/>
    <w:rsid w:val="001D33F6"/>
    <w:rsid w:val="001D4209"/>
    <w:rsid w:val="001D6E08"/>
    <w:rsid w:val="001E292C"/>
    <w:rsid w:val="001E442C"/>
    <w:rsid w:val="001E45F9"/>
    <w:rsid w:val="001E4F33"/>
    <w:rsid w:val="001E5157"/>
    <w:rsid w:val="001E6443"/>
    <w:rsid w:val="001E7A2A"/>
    <w:rsid w:val="001E7D27"/>
    <w:rsid w:val="001F298A"/>
    <w:rsid w:val="001F368E"/>
    <w:rsid w:val="001F3B58"/>
    <w:rsid w:val="001F4954"/>
    <w:rsid w:val="001F619B"/>
    <w:rsid w:val="00201D14"/>
    <w:rsid w:val="00202043"/>
    <w:rsid w:val="00202586"/>
    <w:rsid w:val="00202FE2"/>
    <w:rsid w:val="00203AB4"/>
    <w:rsid w:val="00210235"/>
    <w:rsid w:val="00211F28"/>
    <w:rsid w:val="00212216"/>
    <w:rsid w:val="002122C4"/>
    <w:rsid w:val="00212942"/>
    <w:rsid w:val="00213035"/>
    <w:rsid w:val="00215A16"/>
    <w:rsid w:val="00215E17"/>
    <w:rsid w:val="002171EA"/>
    <w:rsid w:val="002173F3"/>
    <w:rsid w:val="002209B5"/>
    <w:rsid w:val="00222852"/>
    <w:rsid w:val="002269A2"/>
    <w:rsid w:val="00230082"/>
    <w:rsid w:val="0023054D"/>
    <w:rsid w:val="00231716"/>
    <w:rsid w:val="00231D50"/>
    <w:rsid w:val="002338BA"/>
    <w:rsid w:val="00234060"/>
    <w:rsid w:val="002341EC"/>
    <w:rsid w:val="0023475D"/>
    <w:rsid w:val="002353D0"/>
    <w:rsid w:val="00237DE5"/>
    <w:rsid w:val="0024087E"/>
    <w:rsid w:val="0024241A"/>
    <w:rsid w:val="002429FF"/>
    <w:rsid w:val="00243500"/>
    <w:rsid w:val="002442CE"/>
    <w:rsid w:val="00244F63"/>
    <w:rsid w:val="002451B1"/>
    <w:rsid w:val="002455E8"/>
    <w:rsid w:val="00246066"/>
    <w:rsid w:val="00247567"/>
    <w:rsid w:val="00250631"/>
    <w:rsid w:val="00250B7C"/>
    <w:rsid w:val="00252986"/>
    <w:rsid w:val="00253AD0"/>
    <w:rsid w:val="00254350"/>
    <w:rsid w:val="00254DC5"/>
    <w:rsid w:val="00257ACA"/>
    <w:rsid w:val="002605B4"/>
    <w:rsid w:val="00260FFC"/>
    <w:rsid w:val="00261930"/>
    <w:rsid w:val="002625FC"/>
    <w:rsid w:val="00263D5B"/>
    <w:rsid w:val="00264B54"/>
    <w:rsid w:val="002657E0"/>
    <w:rsid w:val="00265826"/>
    <w:rsid w:val="00265D40"/>
    <w:rsid w:val="00265ECF"/>
    <w:rsid w:val="00267906"/>
    <w:rsid w:val="00271281"/>
    <w:rsid w:val="00271DFB"/>
    <w:rsid w:val="002731A2"/>
    <w:rsid w:val="00275CE0"/>
    <w:rsid w:val="00275EBA"/>
    <w:rsid w:val="00277382"/>
    <w:rsid w:val="00277846"/>
    <w:rsid w:val="002805E7"/>
    <w:rsid w:val="00284878"/>
    <w:rsid w:val="00285113"/>
    <w:rsid w:val="00285222"/>
    <w:rsid w:val="00286904"/>
    <w:rsid w:val="0028703B"/>
    <w:rsid w:val="00290979"/>
    <w:rsid w:val="00292EF9"/>
    <w:rsid w:val="0029410D"/>
    <w:rsid w:val="00294C1E"/>
    <w:rsid w:val="00295311"/>
    <w:rsid w:val="00296872"/>
    <w:rsid w:val="00297514"/>
    <w:rsid w:val="002A0FF2"/>
    <w:rsid w:val="002A17B1"/>
    <w:rsid w:val="002A1B28"/>
    <w:rsid w:val="002A1F05"/>
    <w:rsid w:val="002A34AD"/>
    <w:rsid w:val="002A3D80"/>
    <w:rsid w:val="002A4411"/>
    <w:rsid w:val="002A493F"/>
    <w:rsid w:val="002A5BC0"/>
    <w:rsid w:val="002A6F96"/>
    <w:rsid w:val="002A700C"/>
    <w:rsid w:val="002B00ED"/>
    <w:rsid w:val="002B24D8"/>
    <w:rsid w:val="002B2AA3"/>
    <w:rsid w:val="002B3037"/>
    <w:rsid w:val="002B30D6"/>
    <w:rsid w:val="002B421C"/>
    <w:rsid w:val="002B5019"/>
    <w:rsid w:val="002B55CD"/>
    <w:rsid w:val="002C097F"/>
    <w:rsid w:val="002C0B12"/>
    <w:rsid w:val="002C2B3C"/>
    <w:rsid w:val="002C37FF"/>
    <w:rsid w:val="002C3A85"/>
    <w:rsid w:val="002C41AE"/>
    <w:rsid w:val="002C4648"/>
    <w:rsid w:val="002C4AA1"/>
    <w:rsid w:val="002D123D"/>
    <w:rsid w:val="002D25FA"/>
    <w:rsid w:val="002D39F7"/>
    <w:rsid w:val="002D4DCE"/>
    <w:rsid w:val="002D5280"/>
    <w:rsid w:val="002D7B50"/>
    <w:rsid w:val="002D7C10"/>
    <w:rsid w:val="002D7C4D"/>
    <w:rsid w:val="002D7EA6"/>
    <w:rsid w:val="002E038E"/>
    <w:rsid w:val="002E0E47"/>
    <w:rsid w:val="002E3024"/>
    <w:rsid w:val="002E422A"/>
    <w:rsid w:val="002E4BB3"/>
    <w:rsid w:val="002E4EAE"/>
    <w:rsid w:val="002E526B"/>
    <w:rsid w:val="002E6073"/>
    <w:rsid w:val="002E6465"/>
    <w:rsid w:val="002F1D3A"/>
    <w:rsid w:val="002F27B4"/>
    <w:rsid w:val="002F3010"/>
    <w:rsid w:val="002F4B69"/>
    <w:rsid w:val="002F4BE8"/>
    <w:rsid w:val="002F553C"/>
    <w:rsid w:val="002F5D51"/>
    <w:rsid w:val="00303166"/>
    <w:rsid w:val="00303AB9"/>
    <w:rsid w:val="0030404A"/>
    <w:rsid w:val="003045C6"/>
    <w:rsid w:val="003046C0"/>
    <w:rsid w:val="00305B65"/>
    <w:rsid w:val="003076F0"/>
    <w:rsid w:val="003103A2"/>
    <w:rsid w:val="003120DD"/>
    <w:rsid w:val="00314276"/>
    <w:rsid w:val="00315439"/>
    <w:rsid w:val="00316095"/>
    <w:rsid w:val="003174B3"/>
    <w:rsid w:val="00317AD1"/>
    <w:rsid w:val="00320C30"/>
    <w:rsid w:val="003238C7"/>
    <w:rsid w:val="00323AC2"/>
    <w:rsid w:val="00323FDE"/>
    <w:rsid w:val="00325096"/>
    <w:rsid w:val="00326221"/>
    <w:rsid w:val="003264D4"/>
    <w:rsid w:val="0033143E"/>
    <w:rsid w:val="00331BF7"/>
    <w:rsid w:val="00331EDF"/>
    <w:rsid w:val="00333897"/>
    <w:rsid w:val="00333C54"/>
    <w:rsid w:val="003355E7"/>
    <w:rsid w:val="00335CDC"/>
    <w:rsid w:val="003369FD"/>
    <w:rsid w:val="00337CB0"/>
    <w:rsid w:val="00341C9F"/>
    <w:rsid w:val="00342352"/>
    <w:rsid w:val="0034339D"/>
    <w:rsid w:val="00343512"/>
    <w:rsid w:val="003436DD"/>
    <w:rsid w:val="00343E84"/>
    <w:rsid w:val="0034418B"/>
    <w:rsid w:val="00344DA1"/>
    <w:rsid w:val="003467B1"/>
    <w:rsid w:val="00346DA0"/>
    <w:rsid w:val="00350452"/>
    <w:rsid w:val="00351CD6"/>
    <w:rsid w:val="00352C42"/>
    <w:rsid w:val="00355B4D"/>
    <w:rsid w:val="0035768E"/>
    <w:rsid w:val="00360E7E"/>
    <w:rsid w:val="00361A0E"/>
    <w:rsid w:val="00366CC8"/>
    <w:rsid w:val="00372B09"/>
    <w:rsid w:val="00373C5B"/>
    <w:rsid w:val="003747D0"/>
    <w:rsid w:val="00374AD4"/>
    <w:rsid w:val="00374F52"/>
    <w:rsid w:val="003758C1"/>
    <w:rsid w:val="00375A9F"/>
    <w:rsid w:val="00376331"/>
    <w:rsid w:val="0037640A"/>
    <w:rsid w:val="00376588"/>
    <w:rsid w:val="00376A6C"/>
    <w:rsid w:val="00377879"/>
    <w:rsid w:val="00377D7B"/>
    <w:rsid w:val="00383DBA"/>
    <w:rsid w:val="00385A43"/>
    <w:rsid w:val="00390B7E"/>
    <w:rsid w:val="00391952"/>
    <w:rsid w:val="00392BE2"/>
    <w:rsid w:val="00393C13"/>
    <w:rsid w:val="00394DB5"/>
    <w:rsid w:val="003950D1"/>
    <w:rsid w:val="00395659"/>
    <w:rsid w:val="00396592"/>
    <w:rsid w:val="003967B0"/>
    <w:rsid w:val="00396EB4"/>
    <w:rsid w:val="0039746D"/>
    <w:rsid w:val="00397EDA"/>
    <w:rsid w:val="003A2E34"/>
    <w:rsid w:val="003A319C"/>
    <w:rsid w:val="003A3447"/>
    <w:rsid w:val="003A38C6"/>
    <w:rsid w:val="003A436A"/>
    <w:rsid w:val="003A491A"/>
    <w:rsid w:val="003A4A2A"/>
    <w:rsid w:val="003A4BFA"/>
    <w:rsid w:val="003A5029"/>
    <w:rsid w:val="003A60CE"/>
    <w:rsid w:val="003B01A3"/>
    <w:rsid w:val="003B0325"/>
    <w:rsid w:val="003B0385"/>
    <w:rsid w:val="003B5638"/>
    <w:rsid w:val="003B589A"/>
    <w:rsid w:val="003C1549"/>
    <w:rsid w:val="003C327E"/>
    <w:rsid w:val="003C4D9E"/>
    <w:rsid w:val="003C5932"/>
    <w:rsid w:val="003C5D31"/>
    <w:rsid w:val="003C66D6"/>
    <w:rsid w:val="003C6732"/>
    <w:rsid w:val="003C7367"/>
    <w:rsid w:val="003C7EC7"/>
    <w:rsid w:val="003D0037"/>
    <w:rsid w:val="003D16A2"/>
    <w:rsid w:val="003D2428"/>
    <w:rsid w:val="003D32A6"/>
    <w:rsid w:val="003D33AA"/>
    <w:rsid w:val="003D33FC"/>
    <w:rsid w:val="003D7F21"/>
    <w:rsid w:val="003E0379"/>
    <w:rsid w:val="003E0789"/>
    <w:rsid w:val="003E14C4"/>
    <w:rsid w:val="003E1B27"/>
    <w:rsid w:val="003E1B59"/>
    <w:rsid w:val="003E1D1A"/>
    <w:rsid w:val="003E2F3F"/>
    <w:rsid w:val="003E418D"/>
    <w:rsid w:val="003E51AE"/>
    <w:rsid w:val="003E6431"/>
    <w:rsid w:val="003E68A4"/>
    <w:rsid w:val="003E7888"/>
    <w:rsid w:val="003E7C09"/>
    <w:rsid w:val="003E7CBD"/>
    <w:rsid w:val="003F108A"/>
    <w:rsid w:val="003F12C6"/>
    <w:rsid w:val="003F1C7A"/>
    <w:rsid w:val="003F2FD1"/>
    <w:rsid w:val="003F3758"/>
    <w:rsid w:val="003F4A02"/>
    <w:rsid w:val="003F4EB3"/>
    <w:rsid w:val="003F52B5"/>
    <w:rsid w:val="003F7268"/>
    <w:rsid w:val="003F72A0"/>
    <w:rsid w:val="003F79EE"/>
    <w:rsid w:val="004011F2"/>
    <w:rsid w:val="00402968"/>
    <w:rsid w:val="0040533E"/>
    <w:rsid w:val="00405E54"/>
    <w:rsid w:val="00407130"/>
    <w:rsid w:val="00410D79"/>
    <w:rsid w:val="00411FE1"/>
    <w:rsid w:val="00412E8F"/>
    <w:rsid w:val="00414C9B"/>
    <w:rsid w:val="00415E82"/>
    <w:rsid w:val="0041673E"/>
    <w:rsid w:val="00416D10"/>
    <w:rsid w:val="004178D2"/>
    <w:rsid w:val="004178FB"/>
    <w:rsid w:val="004200C0"/>
    <w:rsid w:val="00420B37"/>
    <w:rsid w:val="004236D6"/>
    <w:rsid w:val="00424C46"/>
    <w:rsid w:val="00427EF6"/>
    <w:rsid w:val="00430D48"/>
    <w:rsid w:val="00431B4F"/>
    <w:rsid w:val="00431D1F"/>
    <w:rsid w:val="0043201C"/>
    <w:rsid w:val="00433050"/>
    <w:rsid w:val="00435D89"/>
    <w:rsid w:val="004368BF"/>
    <w:rsid w:val="00437882"/>
    <w:rsid w:val="004437F2"/>
    <w:rsid w:val="00443DEC"/>
    <w:rsid w:val="00446277"/>
    <w:rsid w:val="00446618"/>
    <w:rsid w:val="0044686E"/>
    <w:rsid w:val="004469BC"/>
    <w:rsid w:val="004502DE"/>
    <w:rsid w:val="00450614"/>
    <w:rsid w:val="00450F67"/>
    <w:rsid w:val="00453593"/>
    <w:rsid w:val="004542FE"/>
    <w:rsid w:val="00454A78"/>
    <w:rsid w:val="004562C6"/>
    <w:rsid w:val="004570A8"/>
    <w:rsid w:val="00457C58"/>
    <w:rsid w:val="00457FBF"/>
    <w:rsid w:val="00460ADA"/>
    <w:rsid w:val="00460B79"/>
    <w:rsid w:val="00460FA9"/>
    <w:rsid w:val="004618CF"/>
    <w:rsid w:val="00462938"/>
    <w:rsid w:val="00464ABC"/>
    <w:rsid w:val="00466BB4"/>
    <w:rsid w:val="00466C0D"/>
    <w:rsid w:val="0046702F"/>
    <w:rsid w:val="004675E9"/>
    <w:rsid w:val="00467A1A"/>
    <w:rsid w:val="00470B2D"/>
    <w:rsid w:val="00470CBE"/>
    <w:rsid w:val="00471985"/>
    <w:rsid w:val="004721A9"/>
    <w:rsid w:val="004726D1"/>
    <w:rsid w:val="0047272C"/>
    <w:rsid w:val="00474E4E"/>
    <w:rsid w:val="0047758E"/>
    <w:rsid w:val="00480A03"/>
    <w:rsid w:val="00482557"/>
    <w:rsid w:val="00490374"/>
    <w:rsid w:val="004908B2"/>
    <w:rsid w:val="00491F1C"/>
    <w:rsid w:val="004959D2"/>
    <w:rsid w:val="00495DEC"/>
    <w:rsid w:val="0049696E"/>
    <w:rsid w:val="00496BB9"/>
    <w:rsid w:val="00496FCE"/>
    <w:rsid w:val="004979EB"/>
    <w:rsid w:val="004A08F3"/>
    <w:rsid w:val="004A2CED"/>
    <w:rsid w:val="004A2F1E"/>
    <w:rsid w:val="004A4323"/>
    <w:rsid w:val="004A6298"/>
    <w:rsid w:val="004A62BF"/>
    <w:rsid w:val="004A647D"/>
    <w:rsid w:val="004A68D0"/>
    <w:rsid w:val="004B0993"/>
    <w:rsid w:val="004B0CE6"/>
    <w:rsid w:val="004B223A"/>
    <w:rsid w:val="004B2CD7"/>
    <w:rsid w:val="004B37D8"/>
    <w:rsid w:val="004B411E"/>
    <w:rsid w:val="004B4A8E"/>
    <w:rsid w:val="004B50F6"/>
    <w:rsid w:val="004B5665"/>
    <w:rsid w:val="004B6EEF"/>
    <w:rsid w:val="004B7E58"/>
    <w:rsid w:val="004C10C0"/>
    <w:rsid w:val="004C1441"/>
    <w:rsid w:val="004C2194"/>
    <w:rsid w:val="004C3B6A"/>
    <w:rsid w:val="004C69B2"/>
    <w:rsid w:val="004C76F4"/>
    <w:rsid w:val="004D04EC"/>
    <w:rsid w:val="004D1200"/>
    <w:rsid w:val="004D4C0E"/>
    <w:rsid w:val="004D7A29"/>
    <w:rsid w:val="004E0B3E"/>
    <w:rsid w:val="004E0F18"/>
    <w:rsid w:val="004E242C"/>
    <w:rsid w:val="004E3DA0"/>
    <w:rsid w:val="004E4727"/>
    <w:rsid w:val="004E4FA8"/>
    <w:rsid w:val="004E74A3"/>
    <w:rsid w:val="004F000B"/>
    <w:rsid w:val="004F0D10"/>
    <w:rsid w:val="004F2EAC"/>
    <w:rsid w:val="004F3C41"/>
    <w:rsid w:val="004F4D06"/>
    <w:rsid w:val="004F4DFB"/>
    <w:rsid w:val="004F6086"/>
    <w:rsid w:val="004F6953"/>
    <w:rsid w:val="004F6D5F"/>
    <w:rsid w:val="004F7706"/>
    <w:rsid w:val="004F7E79"/>
    <w:rsid w:val="005003BC"/>
    <w:rsid w:val="005017D5"/>
    <w:rsid w:val="00502971"/>
    <w:rsid w:val="00503A3D"/>
    <w:rsid w:val="00505E19"/>
    <w:rsid w:val="00506EBA"/>
    <w:rsid w:val="00507374"/>
    <w:rsid w:val="0050793E"/>
    <w:rsid w:val="00510648"/>
    <w:rsid w:val="00510FB2"/>
    <w:rsid w:val="0051131F"/>
    <w:rsid w:val="00512148"/>
    <w:rsid w:val="005122F3"/>
    <w:rsid w:val="00512766"/>
    <w:rsid w:val="005130F3"/>
    <w:rsid w:val="00515DE9"/>
    <w:rsid w:val="00517A35"/>
    <w:rsid w:val="00517DDD"/>
    <w:rsid w:val="00517E88"/>
    <w:rsid w:val="0052065D"/>
    <w:rsid w:val="00520FCD"/>
    <w:rsid w:val="0052272E"/>
    <w:rsid w:val="00523597"/>
    <w:rsid w:val="0052591E"/>
    <w:rsid w:val="00526388"/>
    <w:rsid w:val="005272CF"/>
    <w:rsid w:val="0053074C"/>
    <w:rsid w:val="00532010"/>
    <w:rsid w:val="0053351E"/>
    <w:rsid w:val="00534304"/>
    <w:rsid w:val="005343BF"/>
    <w:rsid w:val="005348DD"/>
    <w:rsid w:val="00536243"/>
    <w:rsid w:val="0053742B"/>
    <w:rsid w:val="0054098F"/>
    <w:rsid w:val="00541F1C"/>
    <w:rsid w:val="00543A8F"/>
    <w:rsid w:val="00546739"/>
    <w:rsid w:val="00546CC5"/>
    <w:rsid w:val="00547B1C"/>
    <w:rsid w:val="0055004E"/>
    <w:rsid w:val="00552AC5"/>
    <w:rsid w:val="00554B29"/>
    <w:rsid w:val="00556F7B"/>
    <w:rsid w:val="00557A69"/>
    <w:rsid w:val="00561393"/>
    <w:rsid w:val="0056236A"/>
    <w:rsid w:val="00562BEF"/>
    <w:rsid w:val="0056305C"/>
    <w:rsid w:val="005639D3"/>
    <w:rsid w:val="00564901"/>
    <w:rsid w:val="00564EC6"/>
    <w:rsid w:val="00566B33"/>
    <w:rsid w:val="00566DCE"/>
    <w:rsid w:val="00570E74"/>
    <w:rsid w:val="0057298B"/>
    <w:rsid w:val="00572A9A"/>
    <w:rsid w:val="00573101"/>
    <w:rsid w:val="00573229"/>
    <w:rsid w:val="0057368B"/>
    <w:rsid w:val="00573E24"/>
    <w:rsid w:val="00575D1F"/>
    <w:rsid w:val="00576762"/>
    <w:rsid w:val="0058123F"/>
    <w:rsid w:val="005828D8"/>
    <w:rsid w:val="00583A7D"/>
    <w:rsid w:val="005856B9"/>
    <w:rsid w:val="00585E73"/>
    <w:rsid w:val="00586A8D"/>
    <w:rsid w:val="00587111"/>
    <w:rsid w:val="00587481"/>
    <w:rsid w:val="00587AC0"/>
    <w:rsid w:val="005905A6"/>
    <w:rsid w:val="00592E80"/>
    <w:rsid w:val="00592EA4"/>
    <w:rsid w:val="0059386B"/>
    <w:rsid w:val="00594130"/>
    <w:rsid w:val="00596168"/>
    <w:rsid w:val="005A1F68"/>
    <w:rsid w:val="005A31BF"/>
    <w:rsid w:val="005A331E"/>
    <w:rsid w:val="005A4EFB"/>
    <w:rsid w:val="005A54FA"/>
    <w:rsid w:val="005A5AC3"/>
    <w:rsid w:val="005A5F6B"/>
    <w:rsid w:val="005A6FC9"/>
    <w:rsid w:val="005A7BC1"/>
    <w:rsid w:val="005B058C"/>
    <w:rsid w:val="005B45EF"/>
    <w:rsid w:val="005B678A"/>
    <w:rsid w:val="005B6B94"/>
    <w:rsid w:val="005B6E04"/>
    <w:rsid w:val="005B71A3"/>
    <w:rsid w:val="005B7F7B"/>
    <w:rsid w:val="005C19D9"/>
    <w:rsid w:val="005C1C39"/>
    <w:rsid w:val="005C42D8"/>
    <w:rsid w:val="005C437B"/>
    <w:rsid w:val="005C68A0"/>
    <w:rsid w:val="005C71BF"/>
    <w:rsid w:val="005C7ABC"/>
    <w:rsid w:val="005D1E23"/>
    <w:rsid w:val="005D1F1F"/>
    <w:rsid w:val="005D3100"/>
    <w:rsid w:val="005D3C52"/>
    <w:rsid w:val="005D3CC3"/>
    <w:rsid w:val="005D4152"/>
    <w:rsid w:val="005D56C8"/>
    <w:rsid w:val="005D5A1B"/>
    <w:rsid w:val="005E39FF"/>
    <w:rsid w:val="005E483D"/>
    <w:rsid w:val="005E53D8"/>
    <w:rsid w:val="005E551D"/>
    <w:rsid w:val="005E5908"/>
    <w:rsid w:val="005E6B3E"/>
    <w:rsid w:val="005F05EA"/>
    <w:rsid w:val="005F154A"/>
    <w:rsid w:val="005F173F"/>
    <w:rsid w:val="005F1EF0"/>
    <w:rsid w:val="005F2358"/>
    <w:rsid w:val="005F311E"/>
    <w:rsid w:val="005F4DEA"/>
    <w:rsid w:val="005F55F9"/>
    <w:rsid w:val="005F6772"/>
    <w:rsid w:val="0060067A"/>
    <w:rsid w:val="00602010"/>
    <w:rsid w:val="006026DB"/>
    <w:rsid w:val="00602B32"/>
    <w:rsid w:val="006035E7"/>
    <w:rsid w:val="00604F3C"/>
    <w:rsid w:val="00604FDF"/>
    <w:rsid w:val="006052A0"/>
    <w:rsid w:val="006054C1"/>
    <w:rsid w:val="00607F3C"/>
    <w:rsid w:val="00611C33"/>
    <w:rsid w:val="00612B53"/>
    <w:rsid w:val="00613DF7"/>
    <w:rsid w:val="00615182"/>
    <w:rsid w:val="00615974"/>
    <w:rsid w:val="00615C74"/>
    <w:rsid w:val="006162F6"/>
    <w:rsid w:val="0061659C"/>
    <w:rsid w:val="00620679"/>
    <w:rsid w:val="0062080B"/>
    <w:rsid w:val="00620CEC"/>
    <w:rsid w:val="00622FA2"/>
    <w:rsid w:val="00623D42"/>
    <w:rsid w:val="0062447C"/>
    <w:rsid w:val="006261B3"/>
    <w:rsid w:val="0062626E"/>
    <w:rsid w:val="00626ADA"/>
    <w:rsid w:val="006307AA"/>
    <w:rsid w:val="00630EDA"/>
    <w:rsid w:val="00631ED4"/>
    <w:rsid w:val="00632217"/>
    <w:rsid w:val="006335D3"/>
    <w:rsid w:val="0063472E"/>
    <w:rsid w:val="00635581"/>
    <w:rsid w:val="00635F88"/>
    <w:rsid w:val="006370B3"/>
    <w:rsid w:val="006410A6"/>
    <w:rsid w:val="006413FD"/>
    <w:rsid w:val="00641729"/>
    <w:rsid w:val="00642796"/>
    <w:rsid w:val="006434B9"/>
    <w:rsid w:val="00643516"/>
    <w:rsid w:val="0064474D"/>
    <w:rsid w:val="0064483F"/>
    <w:rsid w:val="00645AE8"/>
    <w:rsid w:val="00645B8A"/>
    <w:rsid w:val="00645E29"/>
    <w:rsid w:val="006520F5"/>
    <w:rsid w:val="00652296"/>
    <w:rsid w:val="0065268A"/>
    <w:rsid w:val="00653270"/>
    <w:rsid w:val="00654385"/>
    <w:rsid w:val="00654E40"/>
    <w:rsid w:val="00655B90"/>
    <w:rsid w:val="00655F96"/>
    <w:rsid w:val="0065716E"/>
    <w:rsid w:val="0066193E"/>
    <w:rsid w:val="006623DD"/>
    <w:rsid w:val="00662F5D"/>
    <w:rsid w:val="006636FC"/>
    <w:rsid w:val="00664857"/>
    <w:rsid w:val="0066513C"/>
    <w:rsid w:val="00665EF7"/>
    <w:rsid w:val="006667C8"/>
    <w:rsid w:val="00666B79"/>
    <w:rsid w:val="006700A2"/>
    <w:rsid w:val="00670290"/>
    <w:rsid w:val="006704FF"/>
    <w:rsid w:val="00671720"/>
    <w:rsid w:val="00671898"/>
    <w:rsid w:val="00671F64"/>
    <w:rsid w:val="0067242F"/>
    <w:rsid w:val="0067287B"/>
    <w:rsid w:val="00673691"/>
    <w:rsid w:val="006744AF"/>
    <w:rsid w:val="0067769F"/>
    <w:rsid w:val="00677A70"/>
    <w:rsid w:val="00682B81"/>
    <w:rsid w:val="006830F5"/>
    <w:rsid w:val="00683BB8"/>
    <w:rsid w:val="006904CE"/>
    <w:rsid w:val="00691BE1"/>
    <w:rsid w:val="00694AEC"/>
    <w:rsid w:val="00694EE6"/>
    <w:rsid w:val="00695834"/>
    <w:rsid w:val="00695B8F"/>
    <w:rsid w:val="0069602E"/>
    <w:rsid w:val="00696ECB"/>
    <w:rsid w:val="006A1968"/>
    <w:rsid w:val="006A2555"/>
    <w:rsid w:val="006A29D3"/>
    <w:rsid w:val="006A5FE1"/>
    <w:rsid w:val="006A6C8E"/>
    <w:rsid w:val="006A791E"/>
    <w:rsid w:val="006B0F6E"/>
    <w:rsid w:val="006B1B25"/>
    <w:rsid w:val="006B41F4"/>
    <w:rsid w:val="006B434E"/>
    <w:rsid w:val="006B53B3"/>
    <w:rsid w:val="006B57AF"/>
    <w:rsid w:val="006B6BA8"/>
    <w:rsid w:val="006C0568"/>
    <w:rsid w:val="006C10F9"/>
    <w:rsid w:val="006C1C7D"/>
    <w:rsid w:val="006C22AC"/>
    <w:rsid w:val="006C308F"/>
    <w:rsid w:val="006C4B65"/>
    <w:rsid w:val="006C4F2C"/>
    <w:rsid w:val="006D0B89"/>
    <w:rsid w:val="006D0F81"/>
    <w:rsid w:val="006D201E"/>
    <w:rsid w:val="006D36EE"/>
    <w:rsid w:val="006D4209"/>
    <w:rsid w:val="006D4428"/>
    <w:rsid w:val="006D49A2"/>
    <w:rsid w:val="006D7E60"/>
    <w:rsid w:val="006E057A"/>
    <w:rsid w:val="006E0620"/>
    <w:rsid w:val="006E11F5"/>
    <w:rsid w:val="006E3304"/>
    <w:rsid w:val="006E3375"/>
    <w:rsid w:val="006E37C0"/>
    <w:rsid w:val="006E4483"/>
    <w:rsid w:val="006E4A19"/>
    <w:rsid w:val="006E78EC"/>
    <w:rsid w:val="006F062C"/>
    <w:rsid w:val="006F0746"/>
    <w:rsid w:val="006F27A4"/>
    <w:rsid w:val="006F3B2B"/>
    <w:rsid w:val="006F3C06"/>
    <w:rsid w:val="006F518B"/>
    <w:rsid w:val="006F619C"/>
    <w:rsid w:val="006F7152"/>
    <w:rsid w:val="006F75AE"/>
    <w:rsid w:val="006F7609"/>
    <w:rsid w:val="00702722"/>
    <w:rsid w:val="00703093"/>
    <w:rsid w:val="00703E22"/>
    <w:rsid w:val="007052E4"/>
    <w:rsid w:val="007055F7"/>
    <w:rsid w:val="00706FC7"/>
    <w:rsid w:val="007107FE"/>
    <w:rsid w:val="00710D56"/>
    <w:rsid w:val="00710F56"/>
    <w:rsid w:val="007143E1"/>
    <w:rsid w:val="007144D1"/>
    <w:rsid w:val="00714E89"/>
    <w:rsid w:val="00715D1E"/>
    <w:rsid w:val="00716044"/>
    <w:rsid w:val="0071675F"/>
    <w:rsid w:val="0071798D"/>
    <w:rsid w:val="00717C3B"/>
    <w:rsid w:val="00721CAA"/>
    <w:rsid w:val="00723C1D"/>
    <w:rsid w:val="007306BE"/>
    <w:rsid w:val="007307F7"/>
    <w:rsid w:val="007332B2"/>
    <w:rsid w:val="00733B99"/>
    <w:rsid w:val="00734B3A"/>
    <w:rsid w:val="0073556A"/>
    <w:rsid w:val="00735731"/>
    <w:rsid w:val="007358A2"/>
    <w:rsid w:val="007361E9"/>
    <w:rsid w:val="00736B22"/>
    <w:rsid w:val="00737F6B"/>
    <w:rsid w:val="00740C9F"/>
    <w:rsid w:val="00742FCB"/>
    <w:rsid w:val="00744868"/>
    <w:rsid w:val="00745DA7"/>
    <w:rsid w:val="007460CB"/>
    <w:rsid w:val="00746C70"/>
    <w:rsid w:val="00752468"/>
    <w:rsid w:val="00754E5B"/>
    <w:rsid w:val="0075656F"/>
    <w:rsid w:val="007566F7"/>
    <w:rsid w:val="00760355"/>
    <w:rsid w:val="0076168A"/>
    <w:rsid w:val="00761B37"/>
    <w:rsid w:val="00765F72"/>
    <w:rsid w:val="00766510"/>
    <w:rsid w:val="00771452"/>
    <w:rsid w:val="007726C3"/>
    <w:rsid w:val="007729DF"/>
    <w:rsid w:val="0077332C"/>
    <w:rsid w:val="00775662"/>
    <w:rsid w:val="007759E7"/>
    <w:rsid w:val="00775FE1"/>
    <w:rsid w:val="00776959"/>
    <w:rsid w:val="00780BE9"/>
    <w:rsid w:val="00781D46"/>
    <w:rsid w:val="00781E8A"/>
    <w:rsid w:val="007822D8"/>
    <w:rsid w:val="00782A76"/>
    <w:rsid w:val="00782B11"/>
    <w:rsid w:val="007846DB"/>
    <w:rsid w:val="007850CF"/>
    <w:rsid w:val="00786CC8"/>
    <w:rsid w:val="00787BC6"/>
    <w:rsid w:val="00790C0C"/>
    <w:rsid w:val="0079232B"/>
    <w:rsid w:val="0079418D"/>
    <w:rsid w:val="00794246"/>
    <w:rsid w:val="00797B41"/>
    <w:rsid w:val="00797D8B"/>
    <w:rsid w:val="007A0EFB"/>
    <w:rsid w:val="007A19D7"/>
    <w:rsid w:val="007A2C40"/>
    <w:rsid w:val="007A469C"/>
    <w:rsid w:val="007A5513"/>
    <w:rsid w:val="007A6B0F"/>
    <w:rsid w:val="007A6E11"/>
    <w:rsid w:val="007A7AF6"/>
    <w:rsid w:val="007B09A2"/>
    <w:rsid w:val="007B177E"/>
    <w:rsid w:val="007B347B"/>
    <w:rsid w:val="007B6FC9"/>
    <w:rsid w:val="007B774F"/>
    <w:rsid w:val="007C1A67"/>
    <w:rsid w:val="007C21FF"/>
    <w:rsid w:val="007C27F2"/>
    <w:rsid w:val="007C2AD0"/>
    <w:rsid w:val="007C2CAD"/>
    <w:rsid w:val="007C2E0B"/>
    <w:rsid w:val="007C3346"/>
    <w:rsid w:val="007C3C84"/>
    <w:rsid w:val="007C4CCB"/>
    <w:rsid w:val="007C51CF"/>
    <w:rsid w:val="007C5B6D"/>
    <w:rsid w:val="007C655F"/>
    <w:rsid w:val="007C6929"/>
    <w:rsid w:val="007C6932"/>
    <w:rsid w:val="007C6D2A"/>
    <w:rsid w:val="007C7D6B"/>
    <w:rsid w:val="007D09D8"/>
    <w:rsid w:val="007D18CD"/>
    <w:rsid w:val="007D48FC"/>
    <w:rsid w:val="007D5734"/>
    <w:rsid w:val="007D574E"/>
    <w:rsid w:val="007D5C07"/>
    <w:rsid w:val="007D6D61"/>
    <w:rsid w:val="007E1596"/>
    <w:rsid w:val="007E3039"/>
    <w:rsid w:val="007E3EE4"/>
    <w:rsid w:val="007E3F54"/>
    <w:rsid w:val="007E4278"/>
    <w:rsid w:val="007E42A8"/>
    <w:rsid w:val="007E5A5A"/>
    <w:rsid w:val="007F0307"/>
    <w:rsid w:val="007F2B32"/>
    <w:rsid w:val="007F415C"/>
    <w:rsid w:val="007F4CDE"/>
    <w:rsid w:val="007F639E"/>
    <w:rsid w:val="007F722E"/>
    <w:rsid w:val="007F79AA"/>
    <w:rsid w:val="00800643"/>
    <w:rsid w:val="00800E63"/>
    <w:rsid w:val="00802D2A"/>
    <w:rsid w:val="00803619"/>
    <w:rsid w:val="00805409"/>
    <w:rsid w:val="00805A20"/>
    <w:rsid w:val="00806BCC"/>
    <w:rsid w:val="008105B5"/>
    <w:rsid w:val="008105DC"/>
    <w:rsid w:val="0081124F"/>
    <w:rsid w:val="00811E21"/>
    <w:rsid w:val="008128F2"/>
    <w:rsid w:val="00812FEC"/>
    <w:rsid w:val="0081351B"/>
    <w:rsid w:val="00814F4C"/>
    <w:rsid w:val="00817856"/>
    <w:rsid w:val="00817B31"/>
    <w:rsid w:val="008210B4"/>
    <w:rsid w:val="008232CC"/>
    <w:rsid w:val="00824512"/>
    <w:rsid w:val="008247E0"/>
    <w:rsid w:val="00824EEC"/>
    <w:rsid w:val="00827206"/>
    <w:rsid w:val="00827790"/>
    <w:rsid w:val="00827CFD"/>
    <w:rsid w:val="008336F9"/>
    <w:rsid w:val="00833C8F"/>
    <w:rsid w:val="0083553E"/>
    <w:rsid w:val="008363F0"/>
    <w:rsid w:val="00837194"/>
    <w:rsid w:val="00841D73"/>
    <w:rsid w:val="00842557"/>
    <w:rsid w:val="00842C78"/>
    <w:rsid w:val="00844633"/>
    <w:rsid w:val="00844F4A"/>
    <w:rsid w:val="00846921"/>
    <w:rsid w:val="00847CE8"/>
    <w:rsid w:val="00850A3F"/>
    <w:rsid w:val="00852E2B"/>
    <w:rsid w:val="00853634"/>
    <w:rsid w:val="008541F8"/>
    <w:rsid w:val="0085452A"/>
    <w:rsid w:val="00855B81"/>
    <w:rsid w:val="008569BC"/>
    <w:rsid w:val="0085778C"/>
    <w:rsid w:val="008578C5"/>
    <w:rsid w:val="00860509"/>
    <w:rsid w:val="00861768"/>
    <w:rsid w:val="00861E44"/>
    <w:rsid w:val="008627A9"/>
    <w:rsid w:val="00863CA0"/>
    <w:rsid w:val="00863EAB"/>
    <w:rsid w:val="0086431C"/>
    <w:rsid w:val="00864A9E"/>
    <w:rsid w:val="00864FB5"/>
    <w:rsid w:val="008650DD"/>
    <w:rsid w:val="0086556E"/>
    <w:rsid w:val="00865DBC"/>
    <w:rsid w:val="0086635D"/>
    <w:rsid w:val="008674CE"/>
    <w:rsid w:val="00871675"/>
    <w:rsid w:val="00873A10"/>
    <w:rsid w:val="00873D0F"/>
    <w:rsid w:val="0087410B"/>
    <w:rsid w:val="00874403"/>
    <w:rsid w:val="00874433"/>
    <w:rsid w:val="00875597"/>
    <w:rsid w:val="0087610E"/>
    <w:rsid w:val="00876B77"/>
    <w:rsid w:val="00877665"/>
    <w:rsid w:val="008801F3"/>
    <w:rsid w:val="00882761"/>
    <w:rsid w:val="0088472B"/>
    <w:rsid w:val="0088577A"/>
    <w:rsid w:val="00886979"/>
    <w:rsid w:val="00887779"/>
    <w:rsid w:val="00887BC2"/>
    <w:rsid w:val="008904F0"/>
    <w:rsid w:val="00890BEA"/>
    <w:rsid w:val="00892B06"/>
    <w:rsid w:val="008936BD"/>
    <w:rsid w:val="00893713"/>
    <w:rsid w:val="00894470"/>
    <w:rsid w:val="00894F5B"/>
    <w:rsid w:val="00895388"/>
    <w:rsid w:val="00896780"/>
    <w:rsid w:val="00897354"/>
    <w:rsid w:val="00897821"/>
    <w:rsid w:val="008A0624"/>
    <w:rsid w:val="008A1112"/>
    <w:rsid w:val="008A11E6"/>
    <w:rsid w:val="008A1AB0"/>
    <w:rsid w:val="008A1D81"/>
    <w:rsid w:val="008A357A"/>
    <w:rsid w:val="008A3DC5"/>
    <w:rsid w:val="008A694E"/>
    <w:rsid w:val="008A7C2D"/>
    <w:rsid w:val="008B0E1B"/>
    <w:rsid w:val="008B1688"/>
    <w:rsid w:val="008B18AC"/>
    <w:rsid w:val="008B31DA"/>
    <w:rsid w:val="008B3B69"/>
    <w:rsid w:val="008B4578"/>
    <w:rsid w:val="008B5D80"/>
    <w:rsid w:val="008B6585"/>
    <w:rsid w:val="008B67FF"/>
    <w:rsid w:val="008C027E"/>
    <w:rsid w:val="008C1758"/>
    <w:rsid w:val="008C21D0"/>
    <w:rsid w:val="008C22E8"/>
    <w:rsid w:val="008C27E7"/>
    <w:rsid w:val="008C298F"/>
    <w:rsid w:val="008C2FD4"/>
    <w:rsid w:val="008C392A"/>
    <w:rsid w:val="008C3AB1"/>
    <w:rsid w:val="008C4097"/>
    <w:rsid w:val="008C4714"/>
    <w:rsid w:val="008C670F"/>
    <w:rsid w:val="008C6796"/>
    <w:rsid w:val="008C6F6F"/>
    <w:rsid w:val="008D1D62"/>
    <w:rsid w:val="008D2848"/>
    <w:rsid w:val="008D39DC"/>
    <w:rsid w:val="008D5405"/>
    <w:rsid w:val="008D5EA1"/>
    <w:rsid w:val="008D5F0D"/>
    <w:rsid w:val="008D7069"/>
    <w:rsid w:val="008D7E1B"/>
    <w:rsid w:val="008E0964"/>
    <w:rsid w:val="008E2AE3"/>
    <w:rsid w:val="008E567D"/>
    <w:rsid w:val="008E5E65"/>
    <w:rsid w:val="008E7005"/>
    <w:rsid w:val="008E7996"/>
    <w:rsid w:val="008E7B79"/>
    <w:rsid w:val="008F0510"/>
    <w:rsid w:val="008F1545"/>
    <w:rsid w:val="008F373D"/>
    <w:rsid w:val="008F4005"/>
    <w:rsid w:val="008F737B"/>
    <w:rsid w:val="008F76E6"/>
    <w:rsid w:val="00900087"/>
    <w:rsid w:val="00900617"/>
    <w:rsid w:val="00900DEF"/>
    <w:rsid w:val="00901860"/>
    <w:rsid w:val="00901C22"/>
    <w:rsid w:val="00901C40"/>
    <w:rsid w:val="009027AA"/>
    <w:rsid w:val="009057F2"/>
    <w:rsid w:val="00906BA9"/>
    <w:rsid w:val="00907C3B"/>
    <w:rsid w:val="009112E1"/>
    <w:rsid w:val="00912015"/>
    <w:rsid w:val="00912562"/>
    <w:rsid w:val="00913C9D"/>
    <w:rsid w:val="00913D7E"/>
    <w:rsid w:val="00914286"/>
    <w:rsid w:val="009143F3"/>
    <w:rsid w:val="0091579D"/>
    <w:rsid w:val="009163D6"/>
    <w:rsid w:val="00922665"/>
    <w:rsid w:val="009236AE"/>
    <w:rsid w:val="00923E76"/>
    <w:rsid w:val="0092415E"/>
    <w:rsid w:val="009241A6"/>
    <w:rsid w:val="00924AA0"/>
    <w:rsid w:val="00924BF1"/>
    <w:rsid w:val="00925063"/>
    <w:rsid w:val="00927EF1"/>
    <w:rsid w:val="00930755"/>
    <w:rsid w:val="0093118A"/>
    <w:rsid w:val="00931811"/>
    <w:rsid w:val="00933181"/>
    <w:rsid w:val="009353D3"/>
    <w:rsid w:val="00935B06"/>
    <w:rsid w:val="00935B4F"/>
    <w:rsid w:val="0093617D"/>
    <w:rsid w:val="009369BF"/>
    <w:rsid w:val="00937974"/>
    <w:rsid w:val="00937BB5"/>
    <w:rsid w:val="0094068D"/>
    <w:rsid w:val="009408EA"/>
    <w:rsid w:val="0094101A"/>
    <w:rsid w:val="0094106B"/>
    <w:rsid w:val="00941B8E"/>
    <w:rsid w:val="0094218A"/>
    <w:rsid w:val="00943F81"/>
    <w:rsid w:val="00944DEC"/>
    <w:rsid w:val="00946BEF"/>
    <w:rsid w:val="00947560"/>
    <w:rsid w:val="00947A06"/>
    <w:rsid w:val="00950C1C"/>
    <w:rsid w:val="00951FE8"/>
    <w:rsid w:val="009543D9"/>
    <w:rsid w:val="0095594B"/>
    <w:rsid w:val="009571C1"/>
    <w:rsid w:val="00957345"/>
    <w:rsid w:val="009576E3"/>
    <w:rsid w:val="00960906"/>
    <w:rsid w:val="00960C5A"/>
    <w:rsid w:val="0096132C"/>
    <w:rsid w:val="009652B8"/>
    <w:rsid w:val="009660E9"/>
    <w:rsid w:val="009662D0"/>
    <w:rsid w:val="00966391"/>
    <w:rsid w:val="00966C0F"/>
    <w:rsid w:val="00966FCC"/>
    <w:rsid w:val="00970391"/>
    <w:rsid w:val="009737DC"/>
    <w:rsid w:val="00974E25"/>
    <w:rsid w:val="00975D32"/>
    <w:rsid w:val="00976750"/>
    <w:rsid w:val="00977815"/>
    <w:rsid w:val="0098112B"/>
    <w:rsid w:val="0098159E"/>
    <w:rsid w:val="0098361A"/>
    <w:rsid w:val="00984D4F"/>
    <w:rsid w:val="00985990"/>
    <w:rsid w:val="0098652C"/>
    <w:rsid w:val="0098657F"/>
    <w:rsid w:val="00986E61"/>
    <w:rsid w:val="009872B0"/>
    <w:rsid w:val="009908F9"/>
    <w:rsid w:val="00992544"/>
    <w:rsid w:val="00993BCB"/>
    <w:rsid w:val="009955D4"/>
    <w:rsid w:val="00995A28"/>
    <w:rsid w:val="00997EB3"/>
    <w:rsid w:val="009A005F"/>
    <w:rsid w:val="009A0DA8"/>
    <w:rsid w:val="009A18F1"/>
    <w:rsid w:val="009A1D18"/>
    <w:rsid w:val="009A4627"/>
    <w:rsid w:val="009A476A"/>
    <w:rsid w:val="009A5B34"/>
    <w:rsid w:val="009A7A60"/>
    <w:rsid w:val="009B0A47"/>
    <w:rsid w:val="009B105F"/>
    <w:rsid w:val="009B1703"/>
    <w:rsid w:val="009B1AF7"/>
    <w:rsid w:val="009B33B3"/>
    <w:rsid w:val="009B6474"/>
    <w:rsid w:val="009B7047"/>
    <w:rsid w:val="009B72DB"/>
    <w:rsid w:val="009C063A"/>
    <w:rsid w:val="009C0A8B"/>
    <w:rsid w:val="009C0A96"/>
    <w:rsid w:val="009C0D51"/>
    <w:rsid w:val="009C1327"/>
    <w:rsid w:val="009C281A"/>
    <w:rsid w:val="009C296B"/>
    <w:rsid w:val="009C3366"/>
    <w:rsid w:val="009C6A8B"/>
    <w:rsid w:val="009C6C87"/>
    <w:rsid w:val="009D00AA"/>
    <w:rsid w:val="009D02FE"/>
    <w:rsid w:val="009D153C"/>
    <w:rsid w:val="009D2513"/>
    <w:rsid w:val="009D277E"/>
    <w:rsid w:val="009D28AA"/>
    <w:rsid w:val="009D315C"/>
    <w:rsid w:val="009D5121"/>
    <w:rsid w:val="009D5327"/>
    <w:rsid w:val="009D69E6"/>
    <w:rsid w:val="009E114E"/>
    <w:rsid w:val="009E3305"/>
    <w:rsid w:val="009E3D44"/>
    <w:rsid w:val="009E489C"/>
    <w:rsid w:val="009E49D2"/>
    <w:rsid w:val="009E6D8F"/>
    <w:rsid w:val="009E73C2"/>
    <w:rsid w:val="009E7D2A"/>
    <w:rsid w:val="009F120C"/>
    <w:rsid w:val="009F12ED"/>
    <w:rsid w:val="009F16AC"/>
    <w:rsid w:val="009F2B8B"/>
    <w:rsid w:val="009F3723"/>
    <w:rsid w:val="009F378B"/>
    <w:rsid w:val="009F5D53"/>
    <w:rsid w:val="009F6FCD"/>
    <w:rsid w:val="009F72F5"/>
    <w:rsid w:val="00A01288"/>
    <w:rsid w:val="00A013D4"/>
    <w:rsid w:val="00A017C9"/>
    <w:rsid w:val="00A028E1"/>
    <w:rsid w:val="00A03ACB"/>
    <w:rsid w:val="00A03C57"/>
    <w:rsid w:val="00A04109"/>
    <w:rsid w:val="00A05D9C"/>
    <w:rsid w:val="00A06908"/>
    <w:rsid w:val="00A10224"/>
    <w:rsid w:val="00A10602"/>
    <w:rsid w:val="00A10B8A"/>
    <w:rsid w:val="00A10B98"/>
    <w:rsid w:val="00A138E1"/>
    <w:rsid w:val="00A13BDD"/>
    <w:rsid w:val="00A13D58"/>
    <w:rsid w:val="00A140F3"/>
    <w:rsid w:val="00A1494D"/>
    <w:rsid w:val="00A14B5B"/>
    <w:rsid w:val="00A16352"/>
    <w:rsid w:val="00A17B1C"/>
    <w:rsid w:val="00A2107A"/>
    <w:rsid w:val="00A213DA"/>
    <w:rsid w:val="00A21957"/>
    <w:rsid w:val="00A23F0E"/>
    <w:rsid w:val="00A24C42"/>
    <w:rsid w:val="00A25D52"/>
    <w:rsid w:val="00A26462"/>
    <w:rsid w:val="00A2701E"/>
    <w:rsid w:val="00A3069D"/>
    <w:rsid w:val="00A30FFC"/>
    <w:rsid w:val="00A31650"/>
    <w:rsid w:val="00A31BBB"/>
    <w:rsid w:val="00A341F2"/>
    <w:rsid w:val="00A35E6A"/>
    <w:rsid w:val="00A36A72"/>
    <w:rsid w:val="00A36BBF"/>
    <w:rsid w:val="00A372A0"/>
    <w:rsid w:val="00A375AF"/>
    <w:rsid w:val="00A40251"/>
    <w:rsid w:val="00A404C3"/>
    <w:rsid w:val="00A41541"/>
    <w:rsid w:val="00A42FF1"/>
    <w:rsid w:val="00A43E56"/>
    <w:rsid w:val="00A452F8"/>
    <w:rsid w:val="00A46493"/>
    <w:rsid w:val="00A46CFE"/>
    <w:rsid w:val="00A471A6"/>
    <w:rsid w:val="00A527C3"/>
    <w:rsid w:val="00A52D6C"/>
    <w:rsid w:val="00A532A1"/>
    <w:rsid w:val="00A541C2"/>
    <w:rsid w:val="00A5496D"/>
    <w:rsid w:val="00A55180"/>
    <w:rsid w:val="00A55635"/>
    <w:rsid w:val="00A5590C"/>
    <w:rsid w:val="00A57EF8"/>
    <w:rsid w:val="00A60C02"/>
    <w:rsid w:val="00A61C04"/>
    <w:rsid w:val="00A622EB"/>
    <w:rsid w:val="00A63B82"/>
    <w:rsid w:val="00A63BD8"/>
    <w:rsid w:val="00A63BE1"/>
    <w:rsid w:val="00A65341"/>
    <w:rsid w:val="00A65694"/>
    <w:rsid w:val="00A65D00"/>
    <w:rsid w:val="00A65D36"/>
    <w:rsid w:val="00A70656"/>
    <w:rsid w:val="00A7065F"/>
    <w:rsid w:val="00A71376"/>
    <w:rsid w:val="00A71454"/>
    <w:rsid w:val="00A72F09"/>
    <w:rsid w:val="00A75415"/>
    <w:rsid w:val="00A775C1"/>
    <w:rsid w:val="00A80EA8"/>
    <w:rsid w:val="00A81482"/>
    <w:rsid w:val="00A82864"/>
    <w:rsid w:val="00A84918"/>
    <w:rsid w:val="00A85E05"/>
    <w:rsid w:val="00A86C0C"/>
    <w:rsid w:val="00A872BE"/>
    <w:rsid w:val="00A9010D"/>
    <w:rsid w:val="00A91CAB"/>
    <w:rsid w:val="00A96368"/>
    <w:rsid w:val="00A964AA"/>
    <w:rsid w:val="00A97ABA"/>
    <w:rsid w:val="00AA08C5"/>
    <w:rsid w:val="00AA0D48"/>
    <w:rsid w:val="00AA16B3"/>
    <w:rsid w:val="00AA1F26"/>
    <w:rsid w:val="00AA55EF"/>
    <w:rsid w:val="00AA58A0"/>
    <w:rsid w:val="00AA645C"/>
    <w:rsid w:val="00AA75E6"/>
    <w:rsid w:val="00AA7E27"/>
    <w:rsid w:val="00AB00D6"/>
    <w:rsid w:val="00AB15CA"/>
    <w:rsid w:val="00AB259D"/>
    <w:rsid w:val="00AB548E"/>
    <w:rsid w:val="00AB73AB"/>
    <w:rsid w:val="00AC04A7"/>
    <w:rsid w:val="00AC1E3D"/>
    <w:rsid w:val="00AC243B"/>
    <w:rsid w:val="00AC303E"/>
    <w:rsid w:val="00AC33EB"/>
    <w:rsid w:val="00AC4135"/>
    <w:rsid w:val="00AC4211"/>
    <w:rsid w:val="00AC5A6D"/>
    <w:rsid w:val="00AC5E08"/>
    <w:rsid w:val="00AC6375"/>
    <w:rsid w:val="00AC6880"/>
    <w:rsid w:val="00AC71D6"/>
    <w:rsid w:val="00AD0160"/>
    <w:rsid w:val="00AD1308"/>
    <w:rsid w:val="00AD2A60"/>
    <w:rsid w:val="00AD2E90"/>
    <w:rsid w:val="00AD34EA"/>
    <w:rsid w:val="00AD389D"/>
    <w:rsid w:val="00AD3A18"/>
    <w:rsid w:val="00AD4FD6"/>
    <w:rsid w:val="00AD6F9C"/>
    <w:rsid w:val="00AE060E"/>
    <w:rsid w:val="00AE17BD"/>
    <w:rsid w:val="00AE2CBA"/>
    <w:rsid w:val="00AE2E8F"/>
    <w:rsid w:val="00AE5D2B"/>
    <w:rsid w:val="00AE719F"/>
    <w:rsid w:val="00AE7B4A"/>
    <w:rsid w:val="00AF00EE"/>
    <w:rsid w:val="00AF1009"/>
    <w:rsid w:val="00AF2D5E"/>
    <w:rsid w:val="00AF3448"/>
    <w:rsid w:val="00B005D7"/>
    <w:rsid w:val="00B011DE"/>
    <w:rsid w:val="00B032AC"/>
    <w:rsid w:val="00B03CC2"/>
    <w:rsid w:val="00B04FF3"/>
    <w:rsid w:val="00B05459"/>
    <w:rsid w:val="00B05F19"/>
    <w:rsid w:val="00B06544"/>
    <w:rsid w:val="00B10BC8"/>
    <w:rsid w:val="00B11C0A"/>
    <w:rsid w:val="00B13F6A"/>
    <w:rsid w:val="00B14901"/>
    <w:rsid w:val="00B15137"/>
    <w:rsid w:val="00B17D3D"/>
    <w:rsid w:val="00B2269B"/>
    <w:rsid w:val="00B25175"/>
    <w:rsid w:val="00B25630"/>
    <w:rsid w:val="00B26B46"/>
    <w:rsid w:val="00B30356"/>
    <w:rsid w:val="00B34AD2"/>
    <w:rsid w:val="00B36BE1"/>
    <w:rsid w:val="00B40DAC"/>
    <w:rsid w:val="00B424DB"/>
    <w:rsid w:val="00B426DD"/>
    <w:rsid w:val="00B42D57"/>
    <w:rsid w:val="00B44D17"/>
    <w:rsid w:val="00B467AC"/>
    <w:rsid w:val="00B467BF"/>
    <w:rsid w:val="00B469F3"/>
    <w:rsid w:val="00B46E80"/>
    <w:rsid w:val="00B47272"/>
    <w:rsid w:val="00B47561"/>
    <w:rsid w:val="00B501BE"/>
    <w:rsid w:val="00B50A1F"/>
    <w:rsid w:val="00B51086"/>
    <w:rsid w:val="00B51A6B"/>
    <w:rsid w:val="00B53D7C"/>
    <w:rsid w:val="00B553B7"/>
    <w:rsid w:val="00B5616A"/>
    <w:rsid w:val="00B565F4"/>
    <w:rsid w:val="00B56757"/>
    <w:rsid w:val="00B600E6"/>
    <w:rsid w:val="00B60386"/>
    <w:rsid w:val="00B6050F"/>
    <w:rsid w:val="00B6160D"/>
    <w:rsid w:val="00B61B0B"/>
    <w:rsid w:val="00B61EF7"/>
    <w:rsid w:val="00B63B89"/>
    <w:rsid w:val="00B6442A"/>
    <w:rsid w:val="00B6517A"/>
    <w:rsid w:val="00B65BB4"/>
    <w:rsid w:val="00B65D0C"/>
    <w:rsid w:val="00B66E5B"/>
    <w:rsid w:val="00B708E0"/>
    <w:rsid w:val="00B70A27"/>
    <w:rsid w:val="00B70F99"/>
    <w:rsid w:val="00B71873"/>
    <w:rsid w:val="00B7229E"/>
    <w:rsid w:val="00B73D92"/>
    <w:rsid w:val="00B74002"/>
    <w:rsid w:val="00B7463C"/>
    <w:rsid w:val="00B7501F"/>
    <w:rsid w:val="00B7519E"/>
    <w:rsid w:val="00B75982"/>
    <w:rsid w:val="00B75DFE"/>
    <w:rsid w:val="00B76FB0"/>
    <w:rsid w:val="00B82C16"/>
    <w:rsid w:val="00B855F9"/>
    <w:rsid w:val="00B85EA8"/>
    <w:rsid w:val="00B85FD1"/>
    <w:rsid w:val="00B9153B"/>
    <w:rsid w:val="00B92137"/>
    <w:rsid w:val="00B939E5"/>
    <w:rsid w:val="00B93EE8"/>
    <w:rsid w:val="00B942E8"/>
    <w:rsid w:val="00B95F9E"/>
    <w:rsid w:val="00B96D9C"/>
    <w:rsid w:val="00B96E82"/>
    <w:rsid w:val="00BA0136"/>
    <w:rsid w:val="00BA1E23"/>
    <w:rsid w:val="00BA215A"/>
    <w:rsid w:val="00BA33EA"/>
    <w:rsid w:val="00BA3694"/>
    <w:rsid w:val="00BA445D"/>
    <w:rsid w:val="00BA49B1"/>
    <w:rsid w:val="00BA49E3"/>
    <w:rsid w:val="00BA5972"/>
    <w:rsid w:val="00BA5D0F"/>
    <w:rsid w:val="00BB0D0A"/>
    <w:rsid w:val="00BB1857"/>
    <w:rsid w:val="00BB2E1A"/>
    <w:rsid w:val="00BB3297"/>
    <w:rsid w:val="00BB4094"/>
    <w:rsid w:val="00BB7603"/>
    <w:rsid w:val="00BB79C6"/>
    <w:rsid w:val="00BB7DD2"/>
    <w:rsid w:val="00BC2A36"/>
    <w:rsid w:val="00BC369E"/>
    <w:rsid w:val="00BC3DC5"/>
    <w:rsid w:val="00BC3E3D"/>
    <w:rsid w:val="00BC4521"/>
    <w:rsid w:val="00BC5ECD"/>
    <w:rsid w:val="00BC6F33"/>
    <w:rsid w:val="00BC6FAF"/>
    <w:rsid w:val="00BC6FF4"/>
    <w:rsid w:val="00BD1729"/>
    <w:rsid w:val="00BD24A8"/>
    <w:rsid w:val="00BD2987"/>
    <w:rsid w:val="00BD37A3"/>
    <w:rsid w:val="00BD4DE4"/>
    <w:rsid w:val="00BD607E"/>
    <w:rsid w:val="00BD622A"/>
    <w:rsid w:val="00BE04F2"/>
    <w:rsid w:val="00BE1374"/>
    <w:rsid w:val="00BE1721"/>
    <w:rsid w:val="00BE1C8A"/>
    <w:rsid w:val="00BE3036"/>
    <w:rsid w:val="00BE3C88"/>
    <w:rsid w:val="00BE62DD"/>
    <w:rsid w:val="00BE6580"/>
    <w:rsid w:val="00BE6A25"/>
    <w:rsid w:val="00BF1A92"/>
    <w:rsid w:val="00BF1DE1"/>
    <w:rsid w:val="00BF4682"/>
    <w:rsid w:val="00BF5364"/>
    <w:rsid w:val="00BF77BD"/>
    <w:rsid w:val="00BF7B22"/>
    <w:rsid w:val="00BF7C4B"/>
    <w:rsid w:val="00C0004A"/>
    <w:rsid w:val="00C001CA"/>
    <w:rsid w:val="00C00C83"/>
    <w:rsid w:val="00C019D7"/>
    <w:rsid w:val="00C01DE1"/>
    <w:rsid w:val="00C01DF6"/>
    <w:rsid w:val="00C01E0E"/>
    <w:rsid w:val="00C02B97"/>
    <w:rsid w:val="00C04310"/>
    <w:rsid w:val="00C049E7"/>
    <w:rsid w:val="00C04D34"/>
    <w:rsid w:val="00C059D3"/>
    <w:rsid w:val="00C0633D"/>
    <w:rsid w:val="00C06A88"/>
    <w:rsid w:val="00C0757D"/>
    <w:rsid w:val="00C079B9"/>
    <w:rsid w:val="00C079CA"/>
    <w:rsid w:val="00C1182C"/>
    <w:rsid w:val="00C126D5"/>
    <w:rsid w:val="00C127A4"/>
    <w:rsid w:val="00C13BF8"/>
    <w:rsid w:val="00C14346"/>
    <w:rsid w:val="00C14784"/>
    <w:rsid w:val="00C14887"/>
    <w:rsid w:val="00C15E7C"/>
    <w:rsid w:val="00C15F93"/>
    <w:rsid w:val="00C16857"/>
    <w:rsid w:val="00C16C14"/>
    <w:rsid w:val="00C17689"/>
    <w:rsid w:val="00C17793"/>
    <w:rsid w:val="00C17B34"/>
    <w:rsid w:val="00C20EA3"/>
    <w:rsid w:val="00C21080"/>
    <w:rsid w:val="00C21093"/>
    <w:rsid w:val="00C237D2"/>
    <w:rsid w:val="00C23939"/>
    <w:rsid w:val="00C245DE"/>
    <w:rsid w:val="00C2470E"/>
    <w:rsid w:val="00C25259"/>
    <w:rsid w:val="00C2575A"/>
    <w:rsid w:val="00C258F8"/>
    <w:rsid w:val="00C25A86"/>
    <w:rsid w:val="00C26D28"/>
    <w:rsid w:val="00C270A9"/>
    <w:rsid w:val="00C27A31"/>
    <w:rsid w:val="00C27FA3"/>
    <w:rsid w:val="00C3025C"/>
    <w:rsid w:val="00C30525"/>
    <w:rsid w:val="00C31088"/>
    <w:rsid w:val="00C317E3"/>
    <w:rsid w:val="00C327A3"/>
    <w:rsid w:val="00C344DA"/>
    <w:rsid w:val="00C36865"/>
    <w:rsid w:val="00C42782"/>
    <w:rsid w:val="00C42FC0"/>
    <w:rsid w:val="00C4431A"/>
    <w:rsid w:val="00C456BD"/>
    <w:rsid w:val="00C45F10"/>
    <w:rsid w:val="00C46801"/>
    <w:rsid w:val="00C46E13"/>
    <w:rsid w:val="00C4724E"/>
    <w:rsid w:val="00C473D7"/>
    <w:rsid w:val="00C5179D"/>
    <w:rsid w:val="00C52301"/>
    <w:rsid w:val="00C52BBA"/>
    <w:rsid w:val="00C55212"/>
    <w:rsid w:val="00C552D9"/>
    <w:rsid w:val="00C5562B"/>
    <w:rsid w:val="00C55950"/>
    <w:rsid w:val="00C56762"/>
    <w:rsid w:val="00C57B04"/>
    <w:rsid w:val="00C61407"/>
    <w:rsid w:val="00C61931"/>
    <w:rsid w:val="00C63028"/>
    <w:rsid w:val="00C63C21"/>
    <w:rsid w:val="00C64694"/>
    <w:rsid w:val="00C67285"/>
    <w:rsid w:val="00C67E56"/>
    <w:rsid w:val="00C70668"/>
    <w:rsid w:val="00C7308F"/>
    <w:rsid w:val="00C7334A"/>
    <w:rsid w:val="00C733C3"/>
    <w:rsid w:val="00C73A69"/>
    <w:rsid w:val="00C73E1D"/>
    <w:rsid w:val="00C75002"/>
    <w:rsid w:val="00C75AFF"/>
    <w:rsid w:val="00C75B9E"/>
    <w:rsid w:val="00C77200"/>
    <w:rsid w:val="00C801EA"/>
    <w:rsid w:val="00C80CBF"/>
    <w:rsid w:val="00C8163B"/>
    <w:rsid w:val="00C819B8"/>
    <w:rsid w:val="00C81C95"/>
    <w:rsid w:val="00C81D2A"/>
    <w:rsid w:val="00C847AF"/>
    <w:rsid w:val="00C84D13"/>
    <w:rsid w:val="00C90299"/>
    <w:rsid w:val="00C90E3F"/>
    <w:rsid w:val="00C915AB"/>
    <w:rsid w:val="00C91A28"/>
    <w:rsid w:val="00C91ADA"/>
    <w:rsid w:val="00C92332"/>
    <w:rsid w:val="00C92F29"/>
    <w:rsid w:val="00C9361F"/>
    <w:rsid w:val="00C93B84"/>
    <w:rsid w:val="00C944F4"/>
    <w:rsid w:val="00C94F7A"/>
    <w:rsid w:val="00C965EA"/>
    <w:rsid w:val="00C97837"/>
    <w:rsid w:val="00CA03C2"/>
    <w:rsid w:val="00CA07C9"/>
    <w:rsid w:val="00CA0C3B"/>
    <w:rsid w:val="00CA1FE5"/>
    <w:rsid w:val="00CA2725"/>
    <w:rsid w:val="00CA4928"/>
    <w:rsid w:val="00CA5410"/>
    <w:rsid w:val="00CA5979"/>
    <w:rsid w:val="00CA5E5B"/>
    <w:rsid w:val="00CA6719"/>
    <w:rsid w:val="00CA77B5"/>
    <w:rsid w:val="00CB16F0"/>
    <w:rsid w:val="00CB1A6F"/>
    <w:rsid w:val="00CB1A76"/>
    <w:rsid w:val="00CB2A0B"/>
    <w:rsid w:val="00CB3144"/>
    <w:rsid w:val="00CB39F3"/>
    <w:rsid w:val="00CB5856"/>
    <w:rsid w:val="00CB6899"/>
    <w:rsid w:val="00CC0CC4"/>
    <w:rsid w:val="00CC0FFA"/>
    <w:rsid w:val="00CC1586"/>
    <w:rsid w:val="00CC1B82"/>
    <w:rsid w:val="00CC1F4D"/>
    <w:rsid w:val="00CC286E"/>
    <w:rsid w:val="00CC4C41"/>
    <w:rsid w:val="00CC4ED0"/>
    <w:rsid w:val="00CC530F"/>
    <w:rsid w:val="00CC5AE2"/>
    <w:rsid w:val="00CC72DC"/>
    <w:rsid w:val="00CC7604"/>
    <w:rsid w:val="00CD0B32"/>
    <w:rsid w:val="00CD1478"/>
    <w:rsid w:val="00CD1EA8"/>
    <w:rsid w:val="00CD23CA"/>
    <w:rsid w:val="00CD49B7"/>
    <w:rsid w:val="00CD4DA4"/>
    <w:rsid w:val="00CD5589"/>
    <w:rsid w:val="00CD5744"/>
    <w:rsid w:val="00CD68EE"/>
    <w:rsid w:val="00CD6B02"/>
    <w:rsid w:val="00CE1C8E"/>
    <w:rsid w:val="00CE3DB0"/>
    <w:rsid w:val="00CE4AD1"/>
    <w:rsid w:val="00CE5DC3"/>
    <w:rsid w:val="00CE65C8"/>
    <w:rsid w:val="00CE65FE"/>
    <w:rsid w:val="00CE753B"/>
    <w:rsid w:val="00CF09E8"/>
    <w:rsid w:val="00CF0A00"/>
    <w:rsid w:val="00CF1543"/>
    <w:rsid w:val="00CF1A0E"/>
    <w:rsid w:val="00CF2808"/>
    <w:rsid w:val="00CF32AD"/>
    <w:rsid w:val="00CF36E1"/>
    <w:rsid w:val="00CF7BF0"/>
    <w:rsid w:val="00D0128D"/>
    <w:rsid w:val="00D02FEC"/>
    <w:rsid w:val="00D0444E"/>
    <w:rsid w:val="00D048C6"/>
    <w:rsid w:val="00D04BBF"/>
    <w:rsid w:val="00D0732C"/>
    <w:rsid w:val="00D073D5"/>
    <w:rsid w:val="00D11862"/>
    <w:rsid w:val="00D14BEE"/>
    <w:rsid w:val="00D16F9A"/>
    <w:rsid w:val="00D22CE3"/>
    <w:rsid w:val="00D2306D"/>
    <w:rsid w:val="00D23386"/>
    <w:rsid w:val="00D243FF"/>
    <w:rsid w:val="00D26E4A"/>
    <w:rsid w:val="00D30DF6"/>
    <w:rsid w:val="00D3556A"/>
    <w:rsid w:val="00D35696"/>
    <w:rsid w:val="00D363C9"/>
    <w:rsid w:val="00D41CCF"/>
    <w:rsid w:val="00D41D8C"/>
    <w:rsid w:val="00D4385B"/>
    <w:rsid w:val="00D4392C"/>
    <w:rsid w:val="00D43DEA"/>
    <w:rsid w:val="00D46134"/>
    <w:rsid w:val="00D46ED0"/>
    <w:rsid w:val="00D51222"/>
    <w:rsid w:val="00D517CC"/>
    <w:rsid w:val="00D5545C"/>
    <w:rsid w:val="00D55E58"/>
    <w:rsid w:val="00D57DE0"/>
    <w:rsid w:val="00D60C24"/>
    <w:rsid w:val="00D6247C"/>
    <w:rsid w:val="00D62C3F"/>
    <w:rsid w:val="00D62D38"/>
    <w:rsid w:val="00D62F6A"/>
    <w:rsid w:val="00D64C2F"/>
    <w:rsid w:val="00D7150A"/>
    <w:rsid w:val="00D72D1A"/>
    <w:rsid w:val="00D73C26"/>
    <w:rsid w:val="00D75126"/>
    <w:rsid w:val="00D76BD2"/>
    <w:rsid w:val="00D77902"/>
    <w:rsid w:val="00D77944"/>
    <w:rsid w:val="00D85243"/>
    <w:rsid w:val="00D87CB0"/>
    <w:rsid w:val="00D91978"/>
    <w:rsid w:val="00D91E3D"/>
    <w:rsid w:val="00D9300E"/>
    <w:rsid w:val="00D94965"/>
    <w:rsid w:val="00D94CFF"/>
    <w:rsid w:val="00D94F99"/>
    <w:rsid w:val="00D95629"/>
    <w:rsid w:val="00D96199"/>
    <w:rsid w:val="00DA13F1"/>
    <w:rsid w:val="00DA14EF"/>
    <w:rsid w:val="00DA21D6"/>
    <w:rsid w:val="00DA2E91"/>
    <w:rsid w:val="00DA5539"/>
    <w:rsid w:val="00DB028B"/>
    <w:rsid w:val="00DB0ACE"/>
    <w:rsid w:val="00DB0B02"/>
    <w:rsid w:val="00DB244D"/>
    <w:rsid w:val="00DB2BA1"/>
    <w:rsid w:val="00DB3D7E"/>
    <w:rsid w:val="00DB4737"/>
    <w:rsid w:val="00DB5757"/>
    <w:rsid w:val="00DB61AE"/>
    <w:rsid w:val="00DB64AE"/>
    <w:rsid w:val="00DB6F4E"/>
    <w:rsid w:val="00DB6FB8"/>
    <w:rsid w:val="00DC1AB1"/>
    <w:rsid w:val="00DC1FD6"/>
    <w:rsid w:val="00DC219B"/>
    <w:rsid w:val="00DC42B0"/>
    <w:rsid w:val="00DC4EC7"/>
    <w:rsid w:val="00DC608F"/>
    <w:rsid w:val="00DC6B9F"/>
    <w:rsid w:val="00DC6C45"/>
    <w:rsid w:val="00DC6D7B"/>
    <w:rsid w:val="00DC7FF6"/>
    <w:rsid w:val="00DD02A5"/>
    <w:rsid w:val="00DD0557"/>
    <w:rsid w:val="00DD238F"/>
    <w:rsid w:val="00DD52D7"/>
    <w:rsid w:val="00DD5F38"/>
    <w:rsid w:val="00DD75F2"/>
    <w:rsid w:val="00DD7795"/>
    <w:rsid w:val="00DD779F"/>
    <w:rsid w:val="00DD77BF"/>
    <w:rsid w:val="00DD79D0"/>
    <w:rsid w:val="00DE00D0"/>
    <w:rsid w:val="00DE0425"/>
    <w:rsid w:val="00DE0DE2"/>
    <w:rsid w:val="00DE0FBC"/>
    <w:rsid w:val="00DE1D02"/>
    <w:rsid w:val="00DE3395"/>
    <w:rsid w:val="00DE35F1"/>
    <w:rsid w:val="00DE3EC7"/>
    <w:rsid w:val="00DE5022"/>
    <w:rsid w:val="00DE66F8"/>
    <w:rsid w:val="00DE6C2C"/>
    <w:rsid w:val="00DE738A"/>
    <w:rsid w:val="00DF21A7"/>
    <w:rsid w:val="00DF2DB6"/>
    <w:rsid w:val="00DF34D5"/>
    <w:rsid w:val="00DF3534"/>
    <w:rsid w:val="00DF6C6B"/>
    <w:rsid w:val="00DF7790"/>
    <w:rsid w:val="00E012B8"/>
    <w:rsid w:val="00E02938"/>
    <w:rsid w:val="00E033A0"/>
    <w:rsid w:val="00E03A27"/>
    <w:rsid w:val="00E044A9"/>
    <w:rsid w:val="00E04AC2"/>
    <w:rsid w:val="00E05371"/>
    <w:rsid w:val="00E0576A"/>
    <w:rsid w:val="00E05FF9"/>
    <w:rsid w:val="00E10344"/>
    <w:rsid w:val="00E121D1"/>
    <w:rsid w:val="00E12439"/>
    <w:rsid w:val="00E125E1"/>
    <w:rsid w:val="00E136E9"/>
    <w:rsid w:val="00E15266"/>
    <w:rsid w:val="00E155AD"/>
    <w:rsid w:val="00E16A3F"/>
    <w:rsid w:val="00E17776"/>
    <w:rsid w:val="00E177C2"/>
    <w:rsid w:val="00E17B37"/>
    <w:rsid w:val="00E20C19"/>
    <w:rsid w:val="00E2136C"/>
    <w:rsid w:val="00E2182A"/>
    <w:rsid w:val="00E22C81"/>
    <w:rsid w:val="00E22D0F"/>
    <w:rsid w:val="00E24820"/>
    <w:rsid w:val="00E25B16"/>
    <w:rsid w:val="00E2665E"/>
    <w:rsid w:val="00E30451"/>
    <w:rsid w:val="00E3490A"/>
    <w:rsid w:val="00E35329"/>
    <w:rsid w:val="00E35EA9"/>
    <w:rsid w:val="00E367FE"/>
    <w:rsid w:val="00E36B11"/>
    <w:rsid w:val="00E42602"/>
    <w:rsid w:val="00E42628"/>
    <w:rsid w:val="00E43BCA"/>
    <w:rsid w:val="00E45021"/>
    <w:rsid w:val="00E45A0B"/>
    <w:rsid w:val="00E45FB1"/>
    <w:rsid w:val="00E46A01"/>
    <w:rsid w:val="00E47A01"/>
    <w:rsid w:val="00E50A4B"/>
    <w:rsid w:val="00E50C4D"/>
    <w:rsid w:val="00E52842"/>
    <w:rsid w:val="00E52E99"/>
    <w:rsid w:val="00E5318B"/>
    <w:rsid w:val="00E53C84"/>
    <w:rsid w:val="00E53D41"/>
    <w:rsid w:val="00E54ABF"/>
    <w:rsid w:val="00E55649"/>
    <w:rsid w:val="00E5659A"/>
    <w:rsid w:val="00E579F9"/>
    <w:rsid w:val="00E6006D"/>
    <w:rsid w:val="00E61317"/>
    <w:rsid w:val="00E61402"/>
    <w:rsid w:val="00E61EA9"/>
    <w:rsid w:val="00E628FA"/>
    <w:rsid w:val="00E63F27"/>
    <w:rsid w:val="00E650BB"/>
    <w:rsid w:val="00E65439"/>
    <w:rsid w:val="00E67B02"/>
    <w:rsid w:val="00E7039A"/>
    <w:rsid w:val="00E717A9"/>
    <w:rsid w:val="00E71939"/>
    <w:rsid w:val="00E731C6"/>
    <w:rsid w:val="00E73809"/>
    <w:rsid w:val="00E73DBC"/>
    <w:rsid w:val="00E74A43"/>
    <w:rsid w:val="00E752A8"/>
    <w:rsid w:val="00E7545A"/>
    <w:rsid w:val="00E80546"/>
    <w:rsid w:val="00E80F1C"/>
    <w:rsid w:val="00E81923"/>
    <w:rsid w:val="00E81CD6"/>
    <w:rsid w:val="00E81F4D"/>
    <w:rsid w:val="00E82A57"/>
    <w:rsid w:val="00E82F2E"/>
    <w:rsid w:val="00E84140"/>
    <w:rsid w:val="00E8547C"/>
    <w:rsid w:val="00E8681A"/>
    <w:rsid w:val="00E906DD"/>
    <w:rsid w:val="00E9073A"/>
    <w:rsid w:val="00E90A9F"/>
    <w:rsid w:val="00E920A4"/>
    <w:rsid w:val="00E921B7"/>
    <w:rsid w:val="00E926DD"/>
    <w:rsid w:val="00E9471D"/>
    <w:rsid w:val="00E94D7E"/>
    <w:rsid w:val="00E96E2E"/>
    <w:rsid w:val="00E970EA"/>
    <w:rsid w:val="00E97E60"/>
    <w:rsid w:val="00EA13E2"/>
    <w:rsid w:val="00EA19AD"/>
    <w:rsid w:val="00EA19C1"/>
    <w:rsid w:val="00EA1BBF"/>
    <w:rsid w:val="00EA2EAE"/>
    <w:rsid w:val="00EA351B"/>
    <w:rsid w:val="00EA4BB8"/>
    <w:rsid w:val="00EA5D20"/>
    <w:rsid w:val="00EA6432"/>
    <w:rsid w:val="00EA691F"/>
    <w:rsid w:val="00EA6FBE"/>
    <w:rsid w:val="00EA7C45"/>
    <w:rsid w:val="00EB0C6D"/>
    <w:rsid w:val="00EB0D3F"/>
    <w:rsid w:val="00EB5350"/>
    <w:rsid w:val="00EB6DFE"/>
    <w:rsid w:val="00EC0513"/>
    <w:rsid w:val="00EC177B"/>
    <w:rsid w:val="00EC2B6D"/>
    <w:rsid w:val="00EC3D4C"/>
    <w:rsid w:val="00EC411B"/>
    <w:rsid w:val="00ED3B8F"/>
    <w:rsid w:val="00ED5135"/>
    <w:rsid w:val="00ED51E2"/>
    <w:rsid w:val="00ED5918"/>
    <w:rsid w:val="00ED5A63"/>
    <w:rsid w:val="00ED6285"/>
    <w:rsid w:val="00ED6395"/>
    <w:rsid w:val="00ED6821"/>
    <w:rsid w:val="00ED7114"/>
    <w:rsid w:val="00ED7C73"/>
    <w:rsid w:val="00EE2188"/>
    <w:rsid w:val="00EE376F"/>
    <w:rsid w:val="00EE3EEB"/>
    <w:rsid w:val="00EE44A8"/>
    <w:rsid w:val="00EE4BB3"/>
    <w:rsid w:val="00EE5791"/>
    <w:rsid w:val="00EE6EB2"/>
    <w:rsid w:val="00EF0084"/>
    <w:rsid w:val="00EF03C9"/>
    <w:rsid w:val="00EF0531"/>
    <w:rsid w:val="00EF3130"/>
    <w:rsid w:val="00EF379F"/>
    <w:rsid w:val="00EF4B8C"/>
    <w:rsid w:val="00EF4E5C"/>
    <w:rsid w:val="00EF55AC"/>
    <w:rsid w:val="00EF6DC7"/>
    <w:rsid w:val="00EF78A6"/>
    <w:rsid w:val="00EF7B34"/>
    <w:rsid w:val="00F005DF"/>
    <w:rsid w:val="00F00B29"/>
    <w:rsid w:val="00F0135A"/>
    <w:rsid w:val="00F01A3B"/>
    <w:rsid w:val="00F0221C"/>
    <w:rsid w:val="00F037C4"/>
    <w:rsid w:val="00F04C91"/>
    <w:rsid w:val="00F04DF3"/>
    <w:rsid w:val="00F05477"/>
    <w:rsid w:val="00F0741F"/>
    <w:rsid w:val="00F1071E"/>
    <w:rsid w:val="00F11018"/>
    <w:rsid w:val="00F12617"/>
    <w:rsid w:val="00F12665"/>
    <w:rsid w:val="00F139B4"/>
    <w:rsid w:val="00F1518B"/>
    <w:rsid w:val="00F15C1A"/>
    <w:rsid w:val="00F21D59"/>
    <w:rsid w:val="00F2225B"/>
    <w:rsid w:val="00F23A8F"/>
    <w:rsid w:val="00F2438B"/>
    <w:rsid w:val="00F24B88"/>
    <w:rsid w:val="00F24F56"/>
    <w:rsid w:val="00F25439"/>
    <w:rsid w:val="00F25E6A"/>
    <w:rsid w:val="00F26329"/>
    <w:rsid w:val="00F2654A"/>
    <w:rsid w:val="00F26672"/>
    <w:rsid w:val="00F26799"/>
    <w:rsid w:val="00F35193"/>
    <w:rsid w:val="00F353F4"/>
    <w:rsid w:val="00F36FF0"/>
    <w:rsid w:val="00F372C3"/>
    <w:rsid w:val="00F37A1C"/>
    <w:rsid w:val="00F4143F"/>
    <w:rsid w:val="00F4452C"/>
    <w:rsid w:val="00F453CB"/>
    <w:rsid w:val="00F45633"/>
    <w:rsid w:val="00F4623B"/>
    <w:rsid w:val="00F46801"/>
    <w:rsid w:val="00F46992"/>
    <w:rsid w:val="00F47444"/>
    <w:rsid w:val="00F51C99"/>
    <w:rsid w:val="00F54085"/>
    <w:rsid w:val="00F551E8"/>
    <w:rsid w:val="00F553EA"/>
    <w:rsid w:val="00F55A89"/>
    <w:rsid w:val="00F56091"/>
    <w:rsid w:val="00F566A3"/>
    <w:rsid w:val="00F57A6C"/>
    <w:rsid w:val="00F606AC"/>
    <w:rsid w:val="00F60CAE"/>
    <w:rsid w:val="00F61CB8"/>
    <w:rsid w:val="00F627FA"/>
    <w:rsid w:val="00F65AF8"/>
    <w:rsid w:val="00F6652E"/>
    <w:rsid w:val="00F704F0"/>
    <w:rsid w:val="00F71289"/>
    <w:rsid w:val="00F71981"/>
    <w:rsid w:val="00F72BA5"/>
    <w:rsid w:val="00F72D43"/>
    <w:rsid w:val="00F72E74"/>
    <w:rsid w:val="00F738D9"/>
    <w:rsid w:val="00F756F5"/>
    <w:rsid w:val="00F7637F"/>
    <w:rsid w:val="00F77442"/>
    <w:rsid w:val="00F804A0"/>
    <w:rsid w:val="00F80A01"/>
    <w:rsid w:val="00F80AA6"/>
    <w:rsid w:val="00F81911"/>
    <w:rsid w:val="00F82782"/>
    <w:rsid w:val="00F83249"/>
    <w:rsid w:val="00F83A9A"/>
    <w:rsid w:val="00F84189"/>
    <w:rsid w:val="00F84353"/>
    <w:rsid w:val="00F85EA0"/>
    <w:rsid w:val="00F87ED8"/>
    <w:rsid w:val="00F9121E"/>
    <w:rsid w:val="00F92CB2"/>
    <w:rsid w:val="00F936FB"/>
    <w:rsid w:val="00F93D47"/>
    <w:rsid w:val="00F9496E"/>
    <w:rsid w:val="00F9657B"/>
    <w:rsid w:val="00F97002"/>
    <w:rsid w:val="00F97A3B"/>
    <w:rsid w:val="00FA091C"/>
    <w:rsid w:val="00FA3124"/>
    <w:rsid w:val="00FA4F72"/>
    <w:rsid w:val="00FA531F"/>
    <w:rsid w:val="00FA596B"/>
    <w:rsid w:val="00FA5F2D"/>
    <w:rsid w:val="00FA6383"/>
    <w:rsid w:val="00FA71C9"/>
    <w:rsid w:val="00FA7549"/>
    <w:rsid w:val="00FB0DAE"/>
    <w:rsid w:val="00FB115E"/>
    <w:rsid w:val="00FB2430"/>
    <w:rsid w:val="00FB2C5B"/>
    <w:rsid w:val="00FB35AD"/>
    <w:rsid w:val="00FB4FA2"/>
    <w:rsid w:val="00FB69DD"/>
    <w:rsid w:val="00FB760E"/>
    <w:rsid w:val="00FB78F9"/>
    <w:rsid w:val="00FB7C78"/>
    <w:rsid w:val="00FB7EBD"/>
    <w:rsid w:val="00FB7FEC"/>
    <w:rsid w:val="00FC110E"/>
    <w:rsid w:val="00FC1E1C"/>
    <w:rsid w:val="00FC1F2B"/>
    <w:rsid w:val="00FC33E9"/>
    <w:rsid w:val="00FC35FE"/>
    <w:rsid w:val="00FC3773"/>
    <w:rsid w:val="00FC38EC"/>
    <w:rsid w:val="00FC571F"/>
    <w:rsid w:val="00FC61E9"/>
    <w:rsid w:val="00FC684F"/>
    <w:rsid w:val="00FD0EFE"/>
    <w:rsid w:val="00FD0F66"/>
    <w:rsid w:val="00FD18ED"/>
    <w:rsid w:val="00FD232F"/>
    <w:rsid w:val="00FD2944"/>
    <w:rsid w:val="00FD5975"/>
    <w:rsid w:val="00FD6495"/>
    <w:rsid w:val="00FD6A8E"/>
    <w:rsid w:val="00FD75C9"/>
    <w:rsid w:val="00FE0F03"/>
    <w:rsid w:val="00FE6BC3"/>
    <w:rsid w:val="00FE6FCE"/>
    <w:rsid w:val="00FE7225"/>
    <w:rsid w:val="00FF0542"/>
    <w:rsid w:val="00FF188D"/>
    <w:rsid w:val="00FF284D"/>
    <w:rsid w:val="00FF39DE"/>
    <w:rsid w:val="00FF4F44"/>
    <w:rsid w:val="00FF564E"/>
    <w:rsid w:val="00FF5B93"/>
    <w:rsid w:val="00FF5DEC"/>
    <w:rsid w:val="00FF5E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00AA"/>
  </w:style>
  <w:style w:type="paragraph" w:styleId="1">
    <w:name w:val="heading 1"/>
    <w:basedOn w:val="a"/>
    <w:link w:val="10"/>
    <w:uiPriority w:val="9"/>
    <w:qFormat/>
    <w:rsid w:val="0044686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4686E"/>
    <w:rPr>
      <w:rFonts w:ascii="Times New Roman" w:eastAsia="Times New Roman" w:hAnsi="Times New Roman" w:cs="Times New Roman"/>
      <w:b/>
      <w:bCs/>
      <w:kern w:val="36"/>
      <w:sz w:val="48"/>
      <w:szCs w:val="48"/>
      <w:lang w:eastAsia="ru-RU"/>
    </w:rPr>
  </w:style>
  <w:style w:type="paragraph" w:styleId="a3">
    <w:name w:val="Normal (Web)"/>
    <w:aliases w:val=" Знак4,Обычный (веб) Знак, Знак4 Знак,Обычный (веб) Знак1, Знак4 Знак Знак,Знак4,Знак4 Знак,Знак4 Знак Знак,Обычный (Web),Знак4 Знак Знак Знак Знак1 Знак Знак,Знак4 Знак Знак Знак Знак Знак,Знак4 Знак11"/>
    <w:basedOn w:val="a"/>
    <w:link w:val="2"/>
    <w:unhideWhenUsed/>
    <w:qFormat/>
    <w:rsid w:val="0044686E"/>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44686E"/>
    <w:rPr>
      <w:b/>
      <w:bCs/>
    </w:rPr>
  </w:style>
  <w:style w:type="paragraph" w:styleId="a5">
    <w:name w:val="Balloon Text"/>
    <w:basedOn w:val="a"/>
    <w:link w:val="a6"/>
    <w:uiPriority w:val="99"/>
    <w:semiHidden/>
    <w:unhideWhenUsed/>
    <w:rsid w:val="000D474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D474E"/>
    <w:rPr>
      <w:rFonts w:ascii="Tahoma" w:hAnsi="Tahoma" w:cs="Tahoma"/>
      <w:sz w:val="16"/>
      <w:szCs w:val="16"/>
    </w:rPr>
  </w:style>
  <w:style w:type="paragraph" w:styleId="a7">
    <w:name w:val="Body Text Indent"/>
    <w:basedOn w:val="a"/>
    <w:link w:val="a8"/>
    <w:rsid w:val="005828D8"/>
    <w:pPr>
      <w:spacing w:after="120" w:line="240" w:lineRule="auto"/>
      <w:ind w:left="283"/>
    </w:pPr>
    <w:rPr>
      <w:rFonts w:ascii="Times New Roman" w:eastAsia="Times New Roman" w:hAnsi="Times New Roman" w:cs="Times New Roman"/>
      <w:sz w:val="24"/>
      <w:szCs w:val="24"/>
    </w:rPr>
  </w:style>
  <w:style w:type="character" w:customStyle="1" w:styleId="a8">
    <w:name w:val="Основной текст с отступом Знак"/>
    <w:basedOn w:val="a0"/>
    <w:link w:val="a7"/>
    <w:rsid w:val="005828D8"/>
    <w:rPr>
      <w:rFonts w:ascii="Times New Roman" w:eastAsia="Times New Roman" w:hAnsi="Times New Roman" w:cs="Times New Roman"/>
      <w:sz w:val="24"/>
      <w:szCs w:val="24"/>
    </w:rPr>
  </w:style>
  <w:style w:type="character" w:customStyle="1" w:styleId="2">
    <w:name w:val="Обычный (веб) Знак2"/>
    <w:aliases w:val=" Знак4 Знак1,Обычный (веб) Знак Знак, Знак4 Знак Знак1,Обычный (веб) Знак1 Знак, Знак4 Знак Знак Знак,Знак4 Знак1,Знак4 Знак Знак1,Знак4 Знак Знак Знак,Обычный (Web) Знак,Знак4 Знак Знак Знак Знак1 Знак Знак Знак,Знак4 Знак11 Знак"/>
    <w:link w:val="a3"/>
    <w:uiPriority w:val="99"/>
    <w:locked/>
    <w:rsid w:val="00355B4D"/>
    <w:rPr>
      <w:rFonts w:ascii="Times New Roman" w:eastAsia="Times New Roman" w:hAnsi="Times New Roman" w:cs="Times New Roman"/>
      <w:sz w:val="24"/>
      <w:szCs w:val="24"/>
    </w:rPr>
  </w:style>
  <w:style w:type="paragraph" w:customStyle="1" w:styleId="a9">
    <w:name w:val="Знак"/>
    <w:basedOn w:val="a"/>
    <w:rsid w:val="00F2225B"/>
    <w:pPr>
      <w:spacing w:after="160" w:line="240" w:lineRule="exact"/>
    </w:pPr>
    <w:rPr>
      <w:rFonts w:ascii="Verdana" w:eastAsia="Times New Roman" w:hAnsi="Verdana" w:cs="Verdana"/>
      <w:sz w:val="20"/>
      <w:szCs w:val="20"/>
      <w:lang w:val="en-US" w:eastAsia="en-US"/>
    </w:rPr>
  </w:style>
  <w:style w:type="paragraph" w:styleId="aa">
    <w:name w:val="List Paragraph"/>
    <w:basedOn w:val="a"/>
    <w:uiPriority w:val="34"/>
    <w:qFormat/>
    <w:rsid w:val="009E7D2A"/>
    <w:pPr>
      <w:ind w:left="720"/>
      <w:contextualSpacing/>
    </w:pPr>
  </w:style>
  <w:style w:type="paragraph" w:styleId="ab">
    <w:name w:val="Body Text"/>
    <w:basedOn w:val="a"/>
    <w:link w:val="ac"/>
    <w:rsid w:val="001079B3"/>
    <w:pPr>
      <w:spacing w:after="120" w:line="240" w:lineRule="auto"/>
    </w:pPr>
    <w:rPr>
      <w:rFonts w:ascii="Times New Roman" w:eastAsia="Times New Roman" w:hAnsi="Times New Roman" w:cs="Times New Roman"/>
      <w:sz w:val="24"/>
      <w:szCs w:val="24"/>
    </w:rPr>
  </w:style>
  <w:style w:type="character" w:customStyle="1" w:styleId="ac">
    <w:name w:val="Основной текст Знак"/>
    <w:basedOn w:val="a0"/>
    <w:link w:val="ab"/>
    <w:rsid w:val="001079B3"/>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44686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4686E"/>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44686E"/>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44686E"/>
    <w:rPr>
      <w:b/>
      <w:bCs/>
    </w:rPr>
  </w:style>
  <w:style w:type="paragraph" w:styleId="a5">
    <w:name w:val="Balloon Text"/>
    <w:basedOn w:val="a"/>
    <w:link w:val="a6"/>
    <w:uiPriority w:val="99"/>
    <w:semiHidden/>
    <w:unhideWhenUsed/>
    <w:rsid w:val="000D474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D474E"/>
    <w:rPr>
      <w:rFonts w:ascii="Tahoma" w:hAnsi="Tahoma" w:cs="Tahoma"/>
      <w:sz w:val="16"/>
      <w:szCs w:val="16"/>
    </w:rPr>
  </w:style>
  <w:style w:type="paragraph" w:styleId="a7">
    <w:name w:val="Body Text Indent"/>
    <w:basedOn w:val="a"/>
    <w:link w:val="a8"/>
    <w:rsid w:val="005828D8"/>
    <w:pPr>
      <w:spacing w:after="120" w:line="240" w:lineRule="auto"/>
      <w:ind w:left="283"/>
    </w:pPr>
    <w:rPr>
      <w:rFonts w:ascii="Times New Roman" w:eastAsia="Times New Roman" w:hAnsi="Times New Roman" w:cs="Times New Roman"/>
      <w:sz w:val="24"/>
      <w:szCs w:val="24"/>
    </w:rPr>
  </w:style>
  <w:style w:type="character" w:customStyle="1" w:styleId="a8">
    <w:name w:val="Основной текст с отступом Знак"/>
    <w:basedOn w:val="a0"/>
    <w:link w:val="a7"/>
    <w:rsid w:val="005828D8"/>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6503464">
      <w:bodyDiv w:val="1"/>
      <w:marLeft w:val="0"/>
      <w:marRight w:val="0"/>
      <w:marTop w:val="0"/>
      <w:marBottom w:val="0"/>
      <w:divBdr>
        <w:top w:val="none" w:sz="0" w:space="0" w:color="auto"/>
        <w:left w:val="none" w:sz="0" w:space="0" w:color="auto"/>
        <w:bottom w:val="none" w:sz="0" w:space="0" w:color="auto"/>
        <w:right w:val="none" w:sz="0" w:space="0" w:color="auto"/>
      </w:divBdr>
      <w:divsChild>
        <w:div w:id="1392120831">
          <w:marLeft w:val="0"/>
          <w:marRight w:val="0"/>
          <w:marTop w:val="88"/>
          <w:marBottom w:val="213"/>
          <w:divBdr>
            <w:top w:val="none" w:sz="0" w:space="0" w:color="auto"/>
            <w:left w:val="none" w:sz="0" w:space="0" w:color="auto"/>
            <w:bottom w:val="none" w:sz="0" w:space="0" w:color="auto"/>
            <w:right w:val="none" w:sz="0" w:space="0" w:color="auto"/>
          </w:divBdr>
        </w:div>
      </w:divsChild>
    </w:div>
    <w:div w:id="582448963">
      <w:bodyDiv w:val="1"/>
      <w:marLeft w:val="0"/>
      <w:marRight w:val="0"/>
      <w:marTop w:val="0"/>
      <w:marBottom w:val="0"/>
      <w:divBdr>
        <w:top w:val="none" w:sz="0" w:space="0" w:color="auto"/>
        <w:left w:val="none" w:sz="0" w:space="0" w:color="auto"/>
        <w:bottom w:val="none" w:sz="0" w:space="0" w:color="auto"/>
        <w:right w:val="none" w:sz="0" w:space="0" w:color="auto"/>
      </w:divBdr>
    </w:div>
    <w:div w:id="1238784389">
      <w:bodyDiv w:val="1"/>
      <w:marLeft w:val="0"/>
      <w:marRight w:val="0"/>
      <w:marTop w:val="0"/>
      <w:marBottom w:val="0"/>
      <w:divBdr>
        <w:top w:val="none" w:sz="0" w:space="0" w:color="auto"/>
        <w:left w:val="none" w:sz="0" w:space="0" w:color="auto"/>
        <w:bottom w:val="none" w:sz="0" w:space="0" w:color="auto"/>
        <w:right w:val="none" w:sz="0" w:space="0" w:color="auto"/>
      </w:divBdr>
    </w:div>
    <w:div w:id="1327245038">
      <w:bodyDiv w:val="1"/>
      <w:marLeft w:val="0"/>
      <w:marRight w:val="0"/>
      <w:marTop w:val="0"/>
      <w:marBottom w:val="0"/>
      <w:divBdr>
        <w:top w:val="none" w:sz="0" w:space="0" w:color="auto"/>
        <w:left w:val="none" w:sz="0" w:space="0" w:color="auto"/>
        <w:bottom w:val="none" w:sz="0" w:space="0" w:color="auto"/>
        <w:right w:val="none" w:sz="0" w:space="0" w:color="auto"/>
      </w:divBdr>
    </w:div>
    <w:div w:id="1907492384">
      <w:bodyDiv w:val="1"/>
      <w:marLeft w:val="0"/>
      <w:marRight w:val="0"/>
      <w:marTop w:val="0"/>
      <w:marBottom w:val="0"/>
      <w:divBdr>
        <w:top w:val="none" w:sz="0" w:space="0" w:color="auto"/>
        <w:left w:val="none" w:sz="0" w:space="0" w:color="auto"/>
        <w:bottom w:val="none" w:sz="0" w:space="0" w:color="auto"/>
        <w:right w:val="none" w:sz="0" w:space="0" w:color="auto"/>
      </w:divBdr>
    </w:div>
    <w:div w:id="1979988073">
      <w:bodyDiv w:val="1"/>
      <w:marLeft w:val="0"/>
      <w:marRight w:val="0"/>
      <w:marTop w:val="0"/>
      <w:marBottom w:val="0"/>
      <w:divBdr>
        <w:top w:val="none" w:sz="0" w:space="0" w:color="auto"/>
        <w:left w:val="none" w:sz="0" w:space="0" w:color="auto"/>
        <w:bottom w:val="none" w:sz="0" w:space="0" w:color="auto"/>
        <w:right w:val="none" w:sz="0" w:space="0" w:color="auto"/>
      </w:divBdr>
    </w:div>
    <w:div w:id="2044674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BB3D93-CAB4-429B-BBA7-05EF2EA4A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2525</TotalTime>
  <Pages>2</Pages>
  <Words>693</Words>
  <Characters>3954</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АРМ-9</dc:creator>
  <cp:keywords/>
  <dc:description/>
  <cp:lastModifiedBy>АРМ 9</cp:lastModifiedBy>
  <cp:revision>882</cp:revision>
  <cp:lastPrinted>2019-05-07T03:02:00Z</cp:lastPrinted>
  <dcterms:created xsi:type="dcterms:W3CDTF">2019-04-16T15:35:00Z</dcterms:created>
  <dcterms:modified xsi:type="dcterms:W3CDTF">2020-07-21T20:45:00Z</dcterms:modified>
</cp:coreProperties>
</file>